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285"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11531600</wp:posOffset>
            </wp:positionH>
            <wp:positionV relativeFrom="topMargin">
              <wp:posOffset>11595100</wp:posOffset>
            </wp:positionV>
            <wp:extent cx="304800" cy="495300"/>
            <wp:wrapNone/>
            <wp:docPr id="1001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5"/>
                    <a:stretch>
                      <a:fillRect/>
                    </a:stretch>
                  </pic:blipFill>
                  <pic:spPr>
                    <a:xfrm>
                      <a:off x="0" y="0"/>
                      <a:ext cx="304800" cy="495300"/>
                    </a:xfrm>
                    <a:prstGeom prst="rect">
                      <a:avLst/>
                    </a:prstGeom>
                  </pic:spPr>
                </pic:pic>
              </a:graphicData>
            </a:graphic>
          </wp:anchor>
        </w:drawing>
      </w:r>
      <w:r>
        <w:rPr>
          <w:rFonts w:ascii="Times New Roman" w:cs="Times New Roman" w:eastAsia="Times New Roman" w:hAnsi="Times New Roman"/>
          <w:b/>
          <w:color w:val="auto"/>
          <w:sz w:val="32"/>
        </w:rPr>
        <w:t>2024-2025</w:t>
      </w:r>
      <w:r>
        <w:rPr>
          <w:rFonts w:ascii="宋体" w:cs="宋体" w:eastAsia="宋体" w:hAnsi="宋体"/>
          <w:b/>
          <w:color w:val="auto"/>
          <w:sz w:val="32"/>
        </w:rPr>
        <w:t>学年度第二学期期末测试卷</w:t>
      </w:r>
    </w:p>
    <w:p w:rsidR="00FC5860" w:rsidRPr="00BE1BCD">
      <w:pPr>
        <w:spacing w:line="285" w:lineRule="auto"/>
        <w:jc w:val="center"/>
      </w:pPr>
      <w:r>
        <w:rPr>
          <w:rFonts w:ascii="宋体" w:cs="宋体" w:eastAsia="宋体" w:hAnsi="宋体"/>
          <w:b/>
          <w:color w:val="auto"/>
          <w:sz w:val="32"/>
        </w:rPr>
        <w:t>八年级（初二）物理</w:t>
      </w:r>
    </w:p>
    <w:p w:rsidR="00FC5860" w:rsidRPr="00BE1BCD">
      <w:pPr>
        <w:spacing w:line="285" w:lineRule="auto"/>
        <w:jc w:val="left"/>
      </w:pPr>
      <w:r>
        <w:rPr>
          <w:rFonts w:ascii="宋体" w:cs="宋体" w:eastAsia="宋体" w:hAnsi="宋体"/>
          <w:b/>
          <w:color w:val="auto"/>
          <w:sz w:val="24"/>
        </w:rPr>
        <w:t>一、填空题（共</w:t>
      </w:r>
      <w:r>
        <w:rPr>
          <w:rFonts w:ascii="Times New Roman" w:cs="Times New Roman" w:eastAsia="Times New Roman" w:hAnsi="Times New Roman"/>
          <w:b/>
          <w:color w:val="auto"/>
          <w:sz w:val="24"/>
        </w:rPr>
        <w:t>20</w:t>
      </w:r>
      <w:r>
        <w:rPr>
          <w:rFonts w:ascii="宋体" w:cs="宋体" w:eastAsia="宋体" w:hAnsi="宋体"/>
          <w:b/>
          <w:color w:val="auto"/>
          <w:sz w:val="24"/>
        </w:rPr>
        <w:t>分，每空</w:t>
      </w:r>
      <w:r>
        <w:rPr>
          <w:rFonts w:ascii="Times New Roman" w:cs="Times New Roman" w:eastAsia="Times New Roman" w:hAnsi="Times New Roman"/>
          <w:b/>
          <w:color w:val="auto"/>
          <w:sz w:val="24"/>
        </w:rPr>
        <w:t>1</w:t>
      </w:r>
      <w:r>
        <w:rPr>
          <w:rFonts w:ascii="宋体" w:cs="宋体" w:eastAsia="宋体" w:hAnsi="宋体"/>
          <w:b/>
          <w:color w:val="auto"/>
          <w:sz w:val="24"/>
        </w:rPr>
        <w:t>分）</w:t>
      </w:r>
    </w:p>
    <w:p w:rsidR="00FC5860" w:rsidRPr="00BE1BCD">
      <w:pPr>
        <w:spacing w:line="360" w:lineRule="auto"/>
        <w:jc w:val="left"/>
        <w:rPr>
          <w:color w:val="000000"/>
        </w:rPr>
      </w:pPr>
      <w:r>
        <w:rPr>
          <w:color w:val="auto"/>
        </w:rPr>
        <w:t xml:space="preserve">1. </w:t>
      </w:r>
      <w:r>
        <w:rPr>
          <w:rFonts w:ascii="宋体" w:cs="宋体" w:eastAsia="宋体" w:hAnsi="宋体"/>
          <w:color w:val="auto"/>
        </w:rPr>
        <w:t>物理学经历了漫长的发展过程，许多物理学家都作出了巨大贡献。</w:t>
      </w:r>
      <w:r>
        <w:rPr>
          <w:rFonts w:ascii="Times New Roman" w:cs="Times New Roman" w:eastAsia="Times New Roman" w:hAnsi="Times New Roman"/>
          <w:color w:val="auto"/>
        </w:rPr>
        <w:t>1643</w:t>
      </w:r>
      <w:r>
        <w:rPr>
          <w:rFonts w:ascii="宋体" w:cs="宋体" w:eastAsia="宋体" w:hAnsi="宋体"/>
          <w:color w:val="auto"/>
        </w:rPr>
        <w:t>年，意大利科学家</w:t>
      </w:r>
      <w:r w:rsidRPr="00BE1BCD">
        <w:t>______</w:t>
      </w:r>
      <w:r>
        <w:rPr>
          <w:rFonts w:ascii="宋体" w:cs="宋体" w:eastAsia="宋体" w:hAnsi="宋体"/>
          <w:color w:val="auto"/>
        </w:rPr>
        <w:t>首先用实验的方法测出了大气压强的值；</w:t>
      </w:r>
      <w:r>
        <w:rPr>
          <w:rFonts w:ascii="Times New Roman" w:cs="Times New Roman" w:eastAsia="Times New Roman" w:hAnsi="Times New Roman"/>
          <w:color w:val="auto"/>
        </w:rPr>
        <w:t>1897</w:t>
      </w:r>
      <w:r>
        <w:rPr>
          <w:rFonts w:ascii="宋体" w:cs="宋体" w:eastAsia="宋体" w:hAnsi="宋体"/>
          <w:color w:val="auto"/>
        </w:rPr>
        <w:t>年，汤姆孙发现了</w:t>
      </w:r>
      <w:r w:rsidRPr="00BE1BCD">
        <w:t>______</w:t>
      </w:r>
      <w:r>
        <w:rPr>
          <w:rFonts w:ascii="宋体" w:cs="宋体" w:eastAsia="宋体" w:hAnsi="宋体"/>
          <w:color w:val="auto"/>
        </w:rPr>
        <w:t>，揭示了原子是可分的。</w:t>
      </w:r>
    </w:p>
    <w:p w:rsidR="00FC5860" w:rsidRPr="00BE1BCD">
      <w:pPr>
        <w:spacing w:line="360" w:lineRule="auto"/>
        <w:jc w:val="left"/>
        <w:rPr>
          <w:color w:val="000000"/>
        </w:rPr>
      </w:pPr>
      <w:r>
        <w:rPr>
          <w:color w:val="000000"/>
        </w:rPr>
        <w:t xml:space="preserve">2. </w:t>
      </w:r>
      <w:r>
        <w:rPr>
          <w:rFonts w:ascii="宋体" w:cs="宋体" w:eastAsia="宋体" w:hAnsi="宋体"/>
          <w:color w:val="000000"/>
        </w:rPr>
        <w:t>新雨初降，我们能够闻到空气中雨水混杂着泥土的芬芳，这是</w:t>
      </w:r>
      <w:r w:rsidRPr="00BE1BCD">
        <w:rPr>
          <w:color w:val="000000"/>
        </w:rPr>
        <w:t>______</w:t>
      </w:r>
      <w:r>
        <w:rPr>
          <w:rFonts w:ascii="宋体" w:cs="宋体" w:eastAsia="宋体" w:hAnsi="宋体"/>
          <w:color w:val="000000"/>
        </w:rPr>
        <w:t>现象。剪纸艺术是最古老的中国民间艺术之一，将纸剪成各种图案，用糨糊能将其贴在窗户、墙壁、门上，是利用分子间存在</w:t>
      </w:r>
      <w:r w:rsidRPr="00BE1BCD">
        <w:rPr>
          <w:color w:val="000000"/>
        </w:rPr>
        <w:t>_______</w:t>
      </w:r>
      <w:r>
        <w:rPr>
          <w:rFonts w:ascii="宋体" w:cs="宋体" w:eastAsia="宋体" w:hAnsi="宋体"/>
          <w:color w:val="000000"/>
        </w:rPr>
        <w:t>。</w:t>
      </w:r>
    </w:p>
    <w:p w:rsidR="00FC5860" w:rsidRPr="00BE1BCD">
      <w:pPr>
        <w:spacing w:line="360" w:lineRule="auto"/>
        <w:jc w:val="left"/>
        <w:rPr>
          <w:color w:val="000000"/>
        </w:rPr>
      </w:pPr>
      <w:r>
        <w:rPr>
          <w:color w:val="000000"/>
        </w:rPr>
        <w:t xml:space="preserve">3. </w:t>
      </w:r>
      <w:r>
        <w:rPr>
          <w:rFonts w:ascii="宋体" w:cs="宋体" w:eastAsia="宋体" w:hAnsi="宋体"/>
          <w:color w:val="000000"/>
        </w:rPr>
        <w:t>如图所示．甲、乙两个壶的壶嘴高度相同，壶底厚度也相同，但甲的壶身更高。它们都装满水后放在水平台上，水对壶底的压强</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yjX4PWi78rMuglnRe25X2w==" id="_x0000_i1025" o:ole="" o:oleicon="f" style="width:17pt;height:18pt" type="#_x0000_t75">
            <v:imagedata o:title="eqId40b0fe78176b0893630e2baaf0ee4179" r:id="rId6"/>
          </v:shape>
          <o:OLEObject DrawAspect="Content" ObjectID="_1" ProgID="Equation.DSMT4" ShapeID="_x0000_i1025" Type="Embed" r:id="rId7"/>
        </w:object>
      </w:r>
      <w:r w:rsidRPr="00BE1BCD">
        <w:rPr>
          <w:color w:val="000000"/>
        </w:rPr>
        <w:t>______</w:t>
      </w:r>
      <w:r>
        <w:object>
          <v:shape alt="学科网(www.zxxk.com)--教育资源门户，提供试卷、教案、课件、论文、素材以及各类教学资源下载，还有大量而丰富的教学相关资讯！ yjX4PWi78rMuglnRe25X2w==" id="_x0000_i1026" o:ole="" o:oleicon="f" style="width:17pt;height:18pt" type="#_x0000_t75">
            <v:imagedata o:title="eqId956e2ec892a6414f4b51e50ecbb9efff" r:id="rId8"/>
          </v:shape>
          <o:OLEObject DrawAspect="Content" ObjectID="_2" ProgID="Equation.DSMT4" ShapeID="_x0000_i1026" Type="Embed" r:id="rId9"/>
        </w:object>
      </w:r>
      <w:r>
        <w:rPr>
          <w:rFonts w:ascii="宋体" w:cs="宋体" w:eastAsia="宋体" w:hAnsi="宋体"/>
          <w:color w:val="000000"/>
        </w:rPr>
        <w:t>（选填“</w:t>
      </w:r>
      <w:r>
        <w:rPr>
          <w:rFonts w:ascii="Times New Roman" w:cs="Times New Roman" w:eastAsia="Times New Roman" w:hAnsi="Times New Roman"/>
          <w:color w:val="000000"/>
        </w:rPr>
        <w:t>&gt;</w:t>
      </w:r>
      <w:r>
        <w:rPr>
          <w:rFonts w:ascii="宋体" w:cs="宋体" w:eastAsia="宋体" w:hAnsi="宋体"/>
          <w:color w:val="000000"/>
        </w:rPr>
        <w:t>”“</w:t>
      </w:r>
      <w:r>
        <w:rPr>
          <w:rFonts w:ascii="Times New Roman" w:cs="Times New Roman" w:eastAsia="Times New Roman" w:hAnsi="Times New Roman"/>
          <w:color w:val="000000"/>
        </w:rPr>
        <w:t>=</w:t>
      </w:r>
      <w:r>
        <w:rPr>
          <w:rFonts w:ascii="宋体" w:cs="宋体" w:eastAsia="宋体" w:hAnsi="宋体"/>
          <w:color w:val="000000"/>
        </w:rPr>
        <w:t>”或“</w:t>
      </w:r>
      <w:r>
        <w:rPr>
          <w:rFonts w:ascii="Times New Roman" w:cs="Times New Roman" w:eastAsia="Times New Roman" w:hAnsi="Times New Roman"/>
          <w:color w:val="000000"/>
        </w:rPr>
        <w:t>&lt;</w:t>
      </w:r>
      <w:r>
        <w:rPr>
          <w:rFonts w:ascii="宋体" w:cs="宋体" w:eastAsia="宋体" w:hAnsi="宋体"/>
          <w:color w:val="000000"/>
        </w:rPr>
        <w:t>”）；若用手堵住通气孔，壶中的水更</w:t>
      </w:r>
      <w:r w:rsidRPr="00BE1BCD">
        <w:rPr>
          <w:color w:val="000000"/>
        </w:rPr>
        <w:t>______</w:t>
      </w:r>
      <w:r>
        <w:rPr>
          <w:rFonts w:ascii="宋体" w:cs="宋体" w:eastAsia="宋体" w:hAnsi="宋体"/>
          <w:color w:val="000000"/>
        </w:rPr>
        <w:t>（选填“容易”或“不易”）持续倒出。</w:t>
      </w:r>
    </w:p>
    <w:p w:rsidR="00FC5860" w:rsidRPr="00BE1BCD">
      <w:pPr>
        <w:spacing w:line="360" w:lineRule="auto"/>
        <w:jc w:val="left"/>
        <w:rPr>
          <w:color w:val="000000"/>
        </w:rPr>
      </w:pPr>
      <w:r w:rsidRPr="00BE1BCD">
        <w:rPr>
          <w:color w:val="000000"/>
        </w:rPr>
        <w:drawing>
          <wp:inline>
            <wp:extent cx="1314450" cy="1066800"/>
            <wp:docPr descr="学科网(www.zxxk.com)--教育资源门户，提供试卷、教案、课件、论文、素材以及各类教学资源下载，还有大量而丰富的教学相关资讯！ yjX4PWi78rMuglnRe25X2w=="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a:stretch>
                      <a:fillRect/>
                    </a:stretch>
                  </pic:blipFill>
                  <pic:spPr>
                    <a:xfrm>
                      <a:off x="0" y="0"/>
                      <a:ext cx="1314450" cy="1066800"/>
                    </a:xfrm>
                    <a:prstGeom prst="rect">
                      <a:avLst/>
                    </a:prstGeom>
                  </pic:spPr>
                </pic:pic>
              </a:graphicData>
            </a:graphic>
          </wp:inline>
        </w:drawing>
      </w:r>
    </w:p>
    <w:p w:rsidR="00FC5860" w:rsidRPr="00BE1BCD">
      <w:pPr>
        <w:spacing w:line="360" w:lineRule="auto"/>
        <w:jc w:val="left"/>
        <w:rPr>
          <w:color w:val="000000"/>
        </w:rPr>
      </w:pPr>
      <w:r>
        <w:rPr>
          <w:color w:val="000000"/>
        </w:rPr>
        <w:t xml:space="preserve">4. </w:t>
      </w:r>
      <w:r>
        <w:rPr>
          <w:rFonts w:ascii="宋体" w:cs="宋体" w:eastAsia="宋体" w:hAnsi="宋体"/>
          <w:color w:val="000000"/>
        </w:rPr>
        <w:t>韦应物在《滁州西涧》中写道：“野渡无人舟自横”这句诗描绘了一个自然现象：当小船系在岸边且与岸边平行时，由于河流中央水流速度</w:t>
      </w:r>
      <w:r w:rsidRPr="00BE1BCD">
        <w:rPr>
          <w:color w:val="000000"/>
        </w:rPr>
        <w:t>________</w:t>
      </w:r>
      <w:r>
        <w:rPr>
          <w:rFonts w:ascii="宋体" w:cs="宋体" w:eastAsia="宋体" w:hAnsi="宋体"/>
          <w:color w:val="000000"/>
        </w:rPr>
        <w:t>，压强</w:t>
      </w:r>
      <w:r w:rsidRPr="00BE1BCD">
        <w:rPr>
          <w:color w:val="000000"/>
        </w:rPr>
        <w:t>_______</w:t>
      </w:r>
      <w:r>
        <w:rPr>
          <w:rFonts w:ascii="宋体" w:cs="宋体" w:eastAsia="宋体" w:hAnsi="宋体"/>
          <w:color w:val="000000"/>
        </w:rPr>
        <w:t>，小船会受到一个指向河流中央的横向力，导致小船逐渐横向水面。（均选填“大”或“小”）</w:t>
      </w:r>
    </w:p>
    <w:p w:rsidR="00FC5860" w:rsidRPr="00BE1BCD">
      <w:pPr>
        <w:spacing w:line="360" w:lineRule="auto"/>
        <w:jc w:val="both"/>
        <w:rPr>
          <w:color w:val="000000"/>
        </w:rPr>
      </w:pPr>
      <w:r>
        <w:rPr>
          <w:color w:val="000000"/>
        </w:rPr>
        <w:t xml:space="preserve">5. </w:t>
      </w:r>
      <w:r>
        <w:rPr>
          <w:rFonts w:ascii="宋体" w:cs="宋体" w:eastAsia="宋体" w:hAnsi="宋体"/>
          <w:color w:val="000000"/>
        </w:rPr>
        <w:t>我国三峡工程是举世瞩目的跨世纪工程，如图是三峡船闸中轮船通过船闸的示意图，三峡船闸利用了</w:t>
      </w:r>
      <w:r w:rsidRPr="00BE1BCD">
        <w:rPr>
          <w:color w:val="000000"/>
        </w:rPr>
        <w:t>______</w:t>
      </w:r>
      <w:r>
        <w:rPr>
          <w:rFonts w:ascii="宋体" w:cs="宋体" w:eastAsia="宋体" w:hAnsi="宋体"/>
          <w:color w:val="000000"/>
        </w:rPr>
        <w:t>原理，图中闸室所有闸门和阀门都关闭，若闸室中的轮船要开往下游，则应先打开</w:t>
      </w:r>
      <w:r w:rsidRPr="00BE1BCD">
        <w:rPr>
          <w:color w:val="000000"/>
        </w:rPr>
        <w:t>______</w:t>
      </w:r>
      <w:r>
        <w:rPr>
          <w:rFonts w:ascii="宋体" w:cs="宋体" w:eastAsia="宋体" w:hAnsi="宋体"/>
          <w:color w:val="000000"/>
        </w:rPr>
        <w:t>。</w:t>
      </w:r>
    </w:p>
    <w:p w:rsidR="00FC5860" w:rsidRPr="00BE1BCD">
      <w:pPr>
        <w:spacing w:line="360" w:lineRule="auto"/>
        <w:jc w:val="both"/>
        <w:rPr>
          <w:color w:val="000000"/>
        </w:rPr>
      </w:pPr>
      <w:r w:rsidRPr="00BE1BCD">
        <w:rPr>
          <w:color w:val="000000"/>
        </w:rPr>
        <w:drawing>
          <wp:inline>
            <wp:extent cx="3095625" cy="1076325"/>
            <wp:docPr descr="学科网(www.zxxk.com)--教育资源门户，提供试卷、教案、课件、论文、素材以及各类教学资源下载，还有大量而丰富的教学相关资讯！ yjX4PWi78rMuglnRe25X2w=="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a:stretch>
                      <a:fillRect/>
                    </a:stretch>
                  </pic:blipFill>
                  <pic:spPr>
                    <a:xfrm>
                      <a:off x="0" y="0"/>
                      <a:ext cx="3095625" cy="1076325"/>
                    </a:xfrm>
                    <a:prstGeom prst="rect">
                      <a:avLst/>
                    </a:prstGeom>
                  </pic:spPr>
                </pic:pic>
              </a:graphicData>
            </a:graphic>
          </wp:inline>
        </w:drawing>
      </w:r>
    </w:p>
    <w:p w:rsidR="00FC5860" w:rsidRPr="00BE1BCD">
      <w:pPr>
        <w:spacing w:line="360" w:lineRule="auto"/>
        <w:jc w:val="left"/>
        <w:rPr>
          <w:color w:val="000000"/>
        </w:rPr>
      </w:pPr>
      <w:r>
        <w:rPr>
          <w:color w:val="000000"/>
        </w:rPr>
        <w:t xml:space="preserve">6. </w:t>
      </w:r>
      <w:r>
        <w:rPr>
          <w:rFonts w:ascii="宋体" w:cs="宋体" w:eastAsia="宋体" w:hAnsi="宋体"/>
          <w:color w:val="000000"/>
        </w:rPr>
        <w:t>如图是海拔不同的三地水的沸点，三地水的沸点差距较大主要是因为大气压明显不同，即液体表面上方气压越</w:t>
      </w:r>
      <w:r w:rsidRPr="00BE1BCD">
        <w:rPr>
          <w:color w:val="000000"/>
        </w:rPr>
        <w:t>______</w:t>
      </w:r>
      <w:r>
        <w:rPr>
          <w:rFonts w:ascii="宋体" w:cs="宋体" w:eastAsia="宋体" w:hAnsi="宋体"/>
          <w:color w:val="000000"/>
        </w:rPr>
        <w:t>，液体沸点越低；由图可知，拉萨海拔</w:t>
      </w:r>
      <w:r w:rsidRPr="00BE1BCD">
        <w:rPr>
          <w:color w:val="000000"/>
        </w:rPr>
        <w:t>______</w:t>
      </w:r>
      <w:r>
        <w:rPr>
          <w:rFonts w:ascii="宋体" w:cs="宋体" w:eastAsia="宋体" w:hAnsi="宋体"/>
          <w:color w:val="000000"/>
        </w:rPr>
        <w:t>宁德（选填“低于”“等于”或“高于”）。</w:t>
      </w:r>
    </w:p>
    <w:p w:rsidR="00FC5860" w:rsidRPr="00BE1BCD">
      <w:pPr>
        <w:spacing w:line="360" w:lineRule="auto"/>
        <w:jc w:val="left"/>
        <w:rPr>
          <w:color w:val="000000"/>
        </w:rPr>
      </w:pPr>
      <w:r w:rsidRPr="00BE1BCD">
        <w:rPr>
          <w:color w:val="000000"/>
        </w:rPr>
        <w:drawing>
          <wp:inline>
            <wp:extent cx="971550" cy="1362075"/>
            <wp:docPr descr="学科网(www.zxxk.com)--教育资源门户，提供试卷、教案、课件、论文、素材以及各类教学资源下载，还有大量而丰富的教学相关资讯！ yjX4PWi78rMuglnRe25X2w=="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2"/>
                    <a:stretch>
                      <a:fillRect/>
                    </a:stretch>
                  </pic:blipFill>
                  <pic:spPr>
                    <a:xfrm>
                      <a:off x="0" y="0"/>
                      <a:ext cx="971550" cy="1362075"/>
                    </a:xfrm>
                    <a:prstGeom prst="rect">
                      <a:avLst/>
                    </a:prstGeom>
                  </pic:spPr>
                </pic:pic>
              </a:graphicData>
            </a:graphic>
          </wp:inline>
        </w:drawing>
      </w:r>
    </w:p>
    <w:p w:rsidR="00FC5860" w:rsidRPr="00BE1BCD">
      <w:pPr>
        <w:spacing w:line="360" w:lineRule="auto"/>
        <w:jc w:val="left"/>
        <w:rPr>
          <w:color w:val="000000"/>
        </w:rPr>
      </w:pPr>
      <w:r>
        <w:rPr>
          <w:color w:val="000000"/>
        </w:rPr>
        <w:t xml:space="preserve">7. </w:t>
      </w:r>
      <w:r>
        <w:rPr>
          <w:rFonts w:ascii="宋体" w:cs="宋体" w:eastAsia="宋体" w:hAnsi="宋体"/>
          <w:color w:val="000000"/>
        </w:rPr>
        <w:t>如图所示，水平沙滩上留有大人和小孩深浅相同大小不同的两对脚印，大人对沙滩的压强</w:t>
      </w:r>
      <w:r w:rsidRPr="00BE1BCD">
        <w:rPr>
          <w:color w:val="000000"/>
        </w:rPr>
        <w:t>______</w:t>
      </w:r>
      <w:r>
        <w:rPr>
          <w:rFonts w:ascii="宋体" w:cs="宋体" w:eastAsia="宋体" w:hAnsi="宋体"/>
          <w:color w:val="000000"/>
        </w:rPr>
        <w:t>（选填“大于”“等于”或“小于”）小孩对沙滩的压强；大人将小孩抱起后，大人对沙滩的压力</w:t>
      </w:r>
      <w:r w:rsidRPr="00BE1BCD">
        <w:rPr>
          <w:color w:val="000000"/>
        </w:rPr>
        <w:t>______</w:t>
      </w:r>
      <w:r>
        <w:rPr>
          <w:rFonts w:ascii="宋体" w:cs="宋体" w:eastAsia="宋体" w:hAnsi="宋体"/>
          <w:color w:val="000000"/>
        </w:rPr>
        <w:t>（选填“变大”“变小”或“不变”）。</w:t>
      </w:r>
    </w:p>
    <w:p w:rsidR="00FC5860" w:rsidRPr="00BE1BCD">
      <w:pPr>
        <w:spacing w:line="360" w:lineRule="auto"/>
        <w:jc w:val="left"/>
        <w:rPr>
          <w:color w:val="000000"/>
        </w:rPr>
      </w:pPr>
      <w:r w:rsidRPr="00BE1BCD">
        <w:rPr>
          <w:color w:val="000000"/>
        </w:rPr>
        <w:drawing>
          <wp:inline>
            <wp:extent cx="1866900" cy="1257300"/>
            <wp:docPr descr="学科网(www.zxxk.com)--教育资源门户，提供试卷、教案、课件、论文、素材以及各类教学资源下载，还有大量而丰富的教学相关资讯！ yjX4PWi78rMuglnRe25X2w=="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1866900" cy="1257300"/>
                    </a:xfrm>
                    <a:prstGeom prst="rect">
                      <a:avLst/>
                    </a:prstGeom>
                  </pic:spPr>
                </pic:pic>
              </a:graphicData>
            </a:graphic>
          </wp:inline>
        </w:drawing>
      </w:r>
    </w:p>
    <w:p w:rsidR="00FC5860" w:rsidRPr="00BE1BCD">
      <w:pPr>
        <w:spacing w:line="360" w:lineRule="auto"/>
        <w:jc w:val="left"/>
        <w:rPr>
          <w:color w:val="000000"/>
        </w:rPr>
      </w:pPr>
      <w:r>
        <w:rPr>
          <w:color w:val="000000"/>
        </w:rPr>
        <w:t xml:space="preserve">8. </w:t>
      </w:r>
      <w:r>
        <w:rPr>
          <w:rFonts w:ascii="宋体" w:cs="宋体" w:eastAsia="宋体" w:hAnsi="宋体"/>
          <w:color w:val="000000"/>
        </w:rPr>
        <w:t>如图所示，均匀实心正方体放在水平地面上，沿图中虚线切割成甲、乙两部分，则它们的密度</w:t>
      </w:r>
      <w:r>
        <w:object>
          <v:shape alt="学科网(www.zxxk.com)--教育资源门户，提供试卷、教案、课件、论文、素材以及各类教学资源下载，还有大量而丰富的教学相关资讯！ yjX4PWi78rMuglnRe25X2w==" id="_x0000_i1027" o:ole="" o:oleicon="f" style="width:15.05pt;height:16.3pt" type="#_x0000_t75">
            <v:imagedata o:title="eqIdb69f6491b97f9bfb4374112173317d3b" r:id="rId14"/>
          </v:shape>
          <o:OLEObject DrawAspect="Content" ObjectID="_3" ProgID="Equation.DSMT4" ShapeID="_x0000_i1027" Type="Embed" r:id="rId15"/>
        </w:object>
      </w:r>
      <w:r w:rsidRPr="00BE1BCD">
        <w:rPr>
          <w:color w:val="000000"/>
        </w:rPr>
        <w:t>______</w:t>
      </w:r>
      <w:r>
        <w:object>
          <v:shape alt="学科网(www.zxxk.com)--教育资源门户，提供试卷、教案、课件、论文、素材以及各类教学资源下载，还有大量而丰富的教学相关资讯！ yjX4PWi78rMuglnRe25X2w==" id="_x0000_i1028" o:ole="" o:oleicon="f" style="width:16.9pt;height:18.15pt" type="#_x0000_t75">
            <v:imagedata o:title="eqId13d0a44c49af428e283eb34b9815af44" r:id="rId16"/>
          </v:shape>
          <o:OLEObject DrawAspect="Content" ObjectID="_4" ProgID="Equation.DSMT4" ShapeID="_x0000_i1028" Type="Embed" r:id="rId17"/>
        </w:object>
      </w:r>
      <w:r>
        <w:rPr>
          <w:rFonts w:ascii="宋体" w:cs="宋体" w:eastAsia="宋体" w:hAnsi="宋体"/>
          <w:color w:val="000000"/>
        </w:rPr>
        <w:t>。它们对水平地面的压强分别为</w:t>
      </w:r>
      <w:r>
        <w:object>
          <v:shape alt="学科网(www.zxxk.com)--教育资源门户，提供试卷、教案、课件、论文、素材以及各类教学资源下载，还有大量而丰富的教学相关资讯！ yjX4PWi78rMuglnRe25X2w==" id="_x0000_i1029" o:ole="" o:oleicon="f" style="width:17pt;height:18pt" type="#_x0000_t75">
            <v:imagedata o:title="eqId40b0fe78176b0893630e2baaf0ee4179" r:id="rId6"/>
          </v:shape>
          <o:OLEObject DrawAspect="Content" ObjectID="_5" ProgID="Equation.DSMT4" ShapeID="_x0000_i1029" Type="Embed" r:id="rId18"/>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30" o:ole="" o:oleicon="f" style="width:17pt;height:18pt" type="#_x0000_t75">
            <v:imagedata o:title="eqId956e2ec892a6414f4b51e50ecbb9efff" r:id="rId8"/>
          </v:shape>
          <o:OLEObject DrawAspect="Content" ObjectID="_6" ProgID="Equation.DSMT4" ShapeID="_x0000_i1030" Type="Embed" r:id="rId19"/>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yjX4PWi78rMuglnRe25X2w==" id="_x0000_i1031" o:ole="" o:oleicon="f" style="width:17pt;height:18pt" type="#_x0000_t75">
            <v:imagedata o:title="eqId40b0fe78176b0893630e2baaf0ee4179" r:id="rId6"/>
          </v:shape>
          <o:OLEObject DrawAspect="Content" ObjectID="_7" ProgID="Equation.DSMT4" ShapeID="_x0000_i1031" Type="Embed" r:id="rId20"/>
        </w:object>
      </w:r>
      <w:r w:rsidRPr="00BE1BCD">
        <w:rPr>
          <w:color w:val="000000"/>
        </w:rPr>
        <w:t>______</w:t>
      </w:r>
      <w:r>
        <w:object>
          <v:shape alt="学科网(www.zxxk.com)--教育资源门户，提供试卷、教案、课件、论文、素材以及各类教学资源下载，还有大量而丰富的教学相关资讯！ yjX4PWi78rMuglnRe25X2w==" id="_x0000_i1032" o:ole="" o:oleicon="f" style="width:17pt;height:18pt" type="#_x0000_t75">
            <v:imagedata o:title="eqId956e2ec892a6414f4b51e50ecbb9efff" r:id="rId8"/>
          </v:shape>
          <o:OLEObject DrawAspect="Content" ObjectID="_8" ProgID="Equation.DSMT4" ShapeID="_x0000_i1032" Type="Embed" r:id="rId21"/>
        </w:object>
      </w:r>
      <w:r>
        <w:rPr>
          <w:rFonts w:ascii="宋体" w:cs="宋体" w:eastAsia="宋体" w:hAnsi="宋体"/>
          <w:color w:val="000000"/>
        </w:rPr>
        <w:t>。（以上两空均选填“</w:t>
      </w:r>
      <w:r>
        <w:rPr>
          <w:rFonts w:ascii="Times New Roman" w:cs="Times New Roman" w:eastAsia="Times New Roman" w:hAnsi="Times New Roman"/>
          <w:color w:val="000000"/>
        </w:rPr>
        <w:t>&gt;</w:t>
      </w:r>
      <w:r>
        <w:rPr>
          <w:rFonts w:ascii="宋体" w:cs="宋体" w:eastAsia="宋体" w:hAnsi="宋体"/>
          <w:color w:val="000000"/>
        </w:rPr>
        <w:t>”“</w:t>
      </w:r>
      <w:r>
        <w:rPr>
          <w:rFonts w:ascii="Times New Roman" w:cs="Times New Roman" w:eastAsia="Times New Roman" w:hAnsi="Times New Roman"/>
          <w:color w:val="000000"/>
        </w:rPr>
        <w:t>=</w:t>
      </w:r>
      <w:r>
        <w:rPr>
          <w:rFonts w:ascii="宋体" w:cs="宋体" w:eastAsia="宋体" w:hAnsi="宋体"/>
          <w:color w:val="000000"/>
        </w:rPr>
        <w:t>”或“</w:t>
      </w:r>
      <w:r>
        <w:rPr>
          <w:rFonts w:ascii="Times New Roman" w:cs="Times New Roman" w:eastAsia="Times New Roman" w:hAnsi="Times New Roman"/>
          <w:color w:val="000000"/>
        </w:rPr>
        <w:t>&lt;</w:t>
      </w:r>
      <w:r>
        <w:rPr>
          <w:rFonts w:ascii="宋体" w:cs="宋体" w:eastAsia="宋体" w:hAnsi="宋体"/>
          <w:color w:val="000000"/>
        </w:rPr>
        <w:t>”）</w:t>
      </w:r>
    </w:p>
    <w:p w:rsidR="00FC5860" w:rsidRPr="00BE1BCD">
      <w:pPr>
        <w:spacing w:line="360" w:lineRule="auto"/>
        <w:jc w:val="left"/>
        <w:rPr>
          <w:color w:val="000000"/>
        </w:rPr>
      </w:pPr>
      <w:r w:rsidRPr="00BE1BCD">
        <w:rPr>
          <w:color w:val="000000"/>
        </w:rPr>
        <w:drawing>
          <wp:inline>
            <wp:extent cx="1114425" cy="942975"/>
            <wp:docPr descr="学科网(www.zxxk.com)--教育资源门户，提供试卷、教案、课件、论文、素材以及各类教学资源下载，还有大量而丰富的教学相关资讯！ yjX4PWi78rMuglnRe25X2w=="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2"/>
                    <a:stretch>
                      <a:fillRect/>
                    </a:stretch>
                  </pic:blipFill>
                  <pic:spPr>
                    <a:xfrm>
                      <a:off x="0" y="0"/>
                      <a:ext cx="1114425" cy="942975"/>
                    </a:xfrm>
                    <a:prstGeom prst="rect">
                      <a:avLst/>
                    </a:prstGeom>
                  </pic:spPr>
                </pic:pic>
              </a:graphicData>
            </a:graphic>
          </wp:inline>
        </w:drawing>
      </w:r>
    </w:p>
    <w:p w:rsidR="00FC5860" w:rsidRPr="00BE1BCD">
      <w:pPr>
        <w:spacing w:line="360" w:lineRule="auto"/>
        <w:jc w:val="left"/>
        <w:rPr>
          <w:color w:val="000000"/>
        </w:rPr>
      </w:pPr>
      <w:r>
        <w:rPr>
          <w:color w:val="000000"/>
        </w:rPr>
        <w:t xml:space="preserve">9. </w:t>
      </w:r>
      <w:r>
        <w:rPr>
          <w:rFonts w:ascii="宋体" w:cs="宋体" w:eastAsia="宋体" w:hAnsi="宋体"/>
          <w:color w:val="000000"/>
        </w:rPr>
        <w:t>小怀秋游时，看到一艘小船在青山湖面上，他判断，小船受到浮力作用，方向</w:t>
      </w:r>
      <w:r w:rsidRPr="00BE1BCD">
        <w:rPr>
          <w:color w:val="000000"/>
        </w:rPr>
        <w:t>______</w:t>
      </w:r>
      <w:r>
        <w:rPr>
          <w:rFonts w:ascii="宋体" w:cs="宋体" w:eastAsia="宋体" w:hAnsi="宋体"/>
          <w:color w:val="000000"/>
        </w:rPr>
        <w:t>；他突发奇想，如果地球对所有物体的引力都变成原来的一半，即</w:t>
      </w:r>
      <w:r>
        <w:object>
          <v:shape alt="学科网(www.zxxk.com)--教育资源门户，提供试卷、教案、课件、论文、素材以及各类教学资源下载，还有大量而丰富的教学相关资讯！ yjX4PWi78rMuglnRe25X2w==" id="_x0000_i1033" o:ole="" o:oleicon="f" style="width:57.75pt;height:15.75pt" type="#_x0000_t75">
            <v:imagedata o:title="eqId1090763d8c3a5eae40344b64fcf50368" r:id="rId23"/>
          </v:shape>
          <o:OLEObject DrawAspect="Content" ObjectID="_9" ProgID="Equation.DSMT4" ShapeID="_x0000_i1033" Type="Embed" r:id="rId24"/>
        </w:object>
      </w:r>
      <w:r>
        <w:rPr>
          <w:rFonts w:ascii="宋体" w:cs="宋体" w:eastAsia="宋体" w:hAnsi="宋体"/>
          <w:color w:val="000000"/>
        </w:rPr>
        <w:t>，那么小船在水中的位置将</w:t>
      </w:r>
      <w:r w:rsidRPr="00BE1BCD">
        <w:rPr>
          <w:color w:val="000000"/>
        </w:rPr>
        <w:t>______</w:t>
      </w:r>
      <w:r>
        <w:rPr>
          <w:rFonts w:ascii="宋体" w:cs="宋体" w:eastAsia="宋体" w:hAnsi="宋体"/>
          <w:color w:val="000000"/>
        </w:rPr>
        <w:t>（选填“上浮一些”“下沉一些”或“不变”）。</w:t>
      </w:r>
    </w:p>
    <w:p w:rsidR="00FC5860" w:rsidRPr="00BE1BCD">
      <w:pPr>
        <w:spacing w:line="360" w:lineRule="auto"/>
        <w:jc w:val="left"/>
        <w:rPr>
          <w:color w:val="000000"/>
        </w:rPr>
      </w:pPr>
      <w:r>
        <w:rPr>
          <w:color w:val="000000"/>
        </w:rPr>
        <w:t xml:space="preserve">10. </w:t>
      </w:r>
      <w:r>
        <w:rPr>
          <w:rFonts w:ascii="宋体" w:cs="宋体" w:eastAsia="宋体" w:hAnsi="宋体"/>
          <w:color w:val="000000"/>
        </w:rPr>
        <w:t>两同学分别用质量相同的铝板、铜板制作两只长方体模型船甲、乙，它们都漂浮在水面上时，船底部受到水的压力大小关系是</w:t>
      </w:r>
      <w:r>
        <w:object>
          <v:shape alt="学科网(www.zxxk.com)--教育资源门户，提供试卷、教案、课件、论文、素材以及各类教学资源下载，还有大量而丰富的教学相关资讯！ yjX4PWi78rMuglnRe25X2w==" id="_x0000_i1034" o:ole="" o:oleicon="f" style="width:16.2pt;height:18pt" type="#_x0000_t75">
            <v:imagedata o:title="eqIdfada26ca38429e07be9cbadf41464ac1" r:id="rId25"/>
          </v:shape>
          <o:OLEObject DrawAspect="Content" ObjectID="_10" ProgID="Equation.DSMT4" ShapeID="_x0000_i1034" Type="Embed" r:id="rId26"/>
        </w:object>
      </w:r>
      <w:r w:rsidRPr="00BE1BCD">
        <w:rPr>
          <w:color w:val="000000"/>
        </w:rPr>
        <w:t>______</w:t>
      </w:r>
      <w:r>
        <w:object>
          <v:shape alt="学科网(www.zxxk.com)--教育资源门户，提供试卷、教案、课件、论文、素材以及各类教学资源下载，还有大量而丰富的教学相关资讯！ yjX4PWi78rMuglnRe25X2w==" id="_x0000_i1035" o:ole="" o:oleicon="f" style="width:16.8pt;height:18pt" type="#_x0000_t75">
            <v:imagedata o:title="eqId830211daa0f561ef00fb58f1af22c9db" r:id="rId27"/>
          </v:shape>
          <o:OLEObject DrawAspect="Content" ObjectID="_11" ProgID="Equation.DSMT4" ShapeID="_x0000_i1035" Type="Embed" r:id="rId28"/>
        </w:object>
      </w:r>
      <w:r>
        <w:rPr>
          <w:rFonts w:ascii="宋体" w:cs="宋体" w:eastAsia="宋体" w:hAnsi="宋体"/>
          <w:color w:val="000000"/>
        </w:rPr>
        <w:t>；它们排开水的质量关系是</w:t>
      </w:r>
      <w:r>
        <w:object>
          <v:shape alt="学科网(www.zxxk.com)--教育资源门户，提供试卷、教案、课件、论文、素材以及各类教学资源下载，还有大量而丰富的教学相关资讯！ yjX4PWi78rMuglnRe25X2w==" id="_x0000_i1036" o:ole="" o:oleicon="f" style="width:18pt;height:18pt" type="#_x0000_t75">
            <v:imagedata o:title="eqId48eb11846d622e7ad9e1d367cc303cbc" r:id="rId29"/>
          </v:shape>
          <o:OLEObject DrawAspect="Content" ObjectID="_12" ProgID="Equation.DSMT4" ShapeID="_x0000_i1036" Type="Embed" r:id="rId30"/>
        </w:object>
      </w:r>
      <w:r w:rsidRPr="00BE1BCD">
        <w:rPr>
          <w:color w:val="000000"/>
        </w:rPr>
        <w:t>______</w:t>
      </w:r>
      <w:r>
        <w:object>
          <v:shape alt="学科网(www.zxxk.com)--教育资源门户，提供试卷、教案、课件、论文、素材以及各类教学资源下载，还有大量而丰富的教学相关资讯！ yjX4PWi78rMuglnRe25X2w==" id="_x0000_i1037" o:ole="" o:oleicon="f" style="width:18pt;height:18pt" type="#_x0000_t75">
            <v:imagedata o:title="eqId543143a2df6a34848ddffd5d9bc63f37" r:id="rId31"/>
          </v:shape>
          <o:OLEObject DrawAspect="Content" ObjectID="_13" ProgID="Equation.DSMT4" ShapeID="_x0000_i1037" Type="Embed" r:id="rId32"/>
        </w:object>
      </w:r>
      <w:r>
        <w:rPr>
          <w:rFonts w:ascii="宋体" w:cs="宋体" w:eastAsia="宋体" w:hAnsi="宋体"/>
          <w:color w:val="000000"/>
        </w:rPr>
        <w:t>（以上两空均选填“</w:t>
      </w:r>
      <w:r>
        <w:rPr>
          <w:rFonts w:ascii="Times New Roman" w:cs="Times New Roman" w:eastAsia="Times New Roman" w:hAnsi="Times New Roman"/>
          <w:color w:val="000000"/>
        </w:rPr>
        <w:t>&gt;</w:t>
      </w:r>
      <w:r>
        <w:rPr>
          <w:rFonts w:ascii="宋体" w:cs="宋体" w:eastAsia="宋体" w:hAnsi="宋体"/>
          <w:color w:val="000000"/>
        </w:rPr>
        <w:t>”“</w:t>
      </w:r>
      <w:r>
        <w:rPr>
          <w:rFonts w:ascii="Times New Roman" w:cs="Times New Roman" w:eastAsia="Times New Roman" w:hAnsi="Times New Roman"/>
          <w:color w:val="000000"/>
        </w:rPr>
        <w:t>=</w:t>
      </w:r>
      <w:r>
        <w:rPr>
          <w:rFonts w:ascii="宋体" w:cs="宋体" w:eastAsia="宋体" w:hAnsi="宋体"/>
          <w:color w:val="000000"/>
        </w:rPr>
        <w:t>”或“</w:t>
      </w:r>
      <w:r>
        <w:rPr>
          <w:rFonts w:ascii="Times New Roman" w:cs="Times New Roman" w:eastAsia="Times New Roman" w:hAnsi="Times New Roman"/>
          <w:color w:val="000000"/>
        </w:rPr>
        <w:t>&lt;</w:t>
      </w:r>
      <w:r>
        <w:rPr>
          <w:rFonts w:ascii="宋体" w:cs="宋体" w:eastAsia="宋体" w:hAnsi="宋体"/>
          <w:color w:val="000000"/>
        </w:rPr>
        <w:t>”）。</w:t>
      </w:r>
    </w:p>
    <w:p w:rsidR="00FC5860" w:rsidRPr="00BE1BCD">
      <w:pPr>
        <w:spacing w:line="285" w:lineRule="auto"/>
        <w:jc w:val="left"/>
        <w:rPr>
          <w:color w:val="000000"/>
        </w:rPr>
      </w:pPr>
      <w:r>
        <w:rPr>
          <w:rFonts w:ascii="宋体" w:cs="宋体" w:eastAsia="宋体" w:hAnsi="宋体"/>
          <w:b/>
          <w:color w:val="000000"/>
          <w:sz w:val="24"/>
        </w:rPr>
        <w:t>二、选择题（共</w:t>
      </w:r>
      <w:r>
        <w:rPr>
          <w:rFonts w:ascii="Times New Roman" w:cs="Times New Roman" w:eastAsia="Times New Roman" w:hAnsi="Times New Roman"/>
          <w:b/>
          <w:color w:val="000000"/>
          <w:sz w:val="24"/>
        </w:rPr>
        <w:t>26</w:t>
      </w:r>
      <w:r>
        <w:rPr>
          <w:rFonts w:ascii="宋体" w:cs="宋体" w:eastAsia="宋体" w:hAnsi="宋体"/>
          <w:b/>
          <w:color w:val="000000"/>
          <w:sz w:val="24"/>
        </w:rPr>
        <w:t>分，把你认为正确选项的代号填涂在答题卡上的相应位置上，第</w:t>
      </w:r>
      <w:r>
        <w:rPr>
          <w:rFonts w:ascii="Times New Roman" w:cs="Times New Roman" w:eastAsia="Times New Roman" w:hAnsi="Times New Roman"/>
          <w:b/>
          <w:color w:val="000000"/>
          <w:sz w:val="24"/>
        </w:rPr>
        <w:t>11-16</w:t>
      </w:r>
      <w:r>
        <w:rPr>
          <w:rFonts w:ascii="宋体" w:cs="宋体" w:eastAsia="宋体" w:hAnsi="宋体"/>
          <w:b/>
          <w:color w:val="000000"/>
          <w:sz w:val="24"/>
        </w:rPr>
        <w:t>小题，每小题只有一个正确选项，每小题</w:t>
      </w:r>
      <w:r>
        <w:rPr>
          <w:rFonts w:ascii="Times New Roman" w:cs="Times New Roman" w:eastAsia="Times New Roman" w:hAnsi="Times New Roman"/>
          <w:b/>
          <w:color w:val="000000"/>
          <w:sz w:val="24"/>
        </w:rPr>
        <w:t>3</w:t>
      </w:r>
      <w:r>
        <w:rPr>
          <w:rFonts w:ascii="宋体" w:cs="宋体" w:eastAsia="宋体" w:hAnsi="宋体"/>
          <w:b/>
          <w:color w:val="000000"/>
          <w:sz w:val="24"/>
        </w:rPr>
        <w:t>分；第</w:t>
      </w:r>
      <w:r>
        <w:rPr>
          <w:rFonts w:ascii="Times New Roman" w:cs="Times New Roman" w:eastAsia="Times New Roman" w:hAnsi="Times New Roman"/>
          <w:b/>
          <w:color w:val="000000"/>
          <w:sz w:val="24"/>
        </w:rPr>
        <w:t>17</w:t>
      </w:r>
      <w:r>
        <w:rPr>
          <w:rFonts w:ascii="宋体" w:cs="宋体" w:eastAsia="宋体" w:hAnsi="宋体"/>
          <w:b/>
          <w:color w:val="000000"/>
          <w:sz w:val="24"/>
        </w:rPr>
        <w:t>、</w:t>
      </w:r>
      <w:r>
        <w:rPr>
          <w:rFonts w:ascii="Times New Roman" w:cs="Times New Roman" w:eastAsia="Times New Roman" w:hAnsi="Times New Roman"/>
          <w:b/>
          <w:color w:val="000000"/>
          <w:sz w:val="24"/>
        </w:rPr>
        <w:t>18</w:t>
      </w:r>
      <w:r>
        <w:rPr>
          <w:rFonts w:ascii="宋体" w:cs="宋体" w:eastAsia="宋体" w:hAnsi="宋体"/>
          <w:b/>
          <w:color w:val="000000"/>
          <w:sz w:val="24"/>
        </w:rPr>
        <w:t>小题为多项选择，每小题</w:t>
      </w:r>
      <w:r>
        <w:rPr>
          <w:rFonts w:ascii="Times New Roman" w:cs="Times New Roman" w:eastAsia="Times New Roman" w:hAnsi="Times New Roman"/>
          <w:b/>
          <w:color w:val="000000"/>
          <w:sz w:val="24"/>
        </w:rPr>
        <w:t>4</w:t>
      </w:r>
      <w:r>
        <w:rPr>
          <w:rFonts w:ascii="宋体" w:cs="宋体" w:eastAsia="宋体" w:hAnsi="宋体"/>
          <w:b/>
          <w:color w:val="000000"/>
          <w:sz w:val="24"/>
        </w:rPr>
        <w:t>分，选择正确但不全得</w:t>
      </w:r>
      <w:r>
        <w:rPr>
          <w:rFonts w:ascii="Times New Roman" w:cs="Times New Roman" w:eastAsia="Times New Roman" w:hAnsi="Times New Roman"/>
          <w:b/>
          <w:color w:val="000000"/>
          <w:sz w:val="24"/>
        </w:rPr>
        <w:t>1</w:t>
      </w:r>
      <w:r>
        <w:rPr>
          <w:rFonts w:ascii="宋体" w:cs="宋体" w:eastAsia="宋体" w:hAnsi="宋体"/>
          <w:b/>
          <w:color w:val="000000"/>
          <w:sz w:val="24"/>
        </w:rPr>
        <w:t>分，不选、多选或错选得</w:t>
      </w:r>
      <w:r>
        <w:rPr>
          <w:rFonts w:ascii="Times New Roman" w:cs="Times New Roman" w:eastAsia="Times New Roman" w:hAnsi="Times New Roman"/>
          <w:b/>
          <w:color w:val="000000"/>
          <w:sz w:val="24"/>
        </w:rPr>
        <w:t>0</w:t>
      </w:r>
      <w:r>
        <w:rPr>
          <w:rFonts w:ascii="宋体" w:cs="宋体" w:eastAsia="宋体" w:hAnsi="宋体"/>
          <w:b/>
          <w:color w:val="000000"/>
          <w:sz w:val="24"/>
        </w:rPr>
        <w:t>分）</w:t>
      </w:r>
    </w:p>
    <w:p w:rsidR="00FC5860" w:rsidRPr="00BE1BCD">
      <w:pPr>
        <w:spacing w:line="360" w:lineRule="auto"/>
        <w:jc w:val="left"/>
        <w:rPr>
          <w:color w:val="000000"/>
        </w:rPr>
      </w:pPr>
      <w:r>
        <w:rPr>
          <w:color w:val="000000"/>
        </w:rPr>
        <w:t xml:space="preserve">11. </w:t>
      </w:r>
      <w:r>
        <w:rPr>
          <w:rFonts w:ascii="宋体" w:cs="宋体" w:eastAsia="宋体" w:hAnsi="宋体"/>
          <w:color w:val="000000"/>
        </w:rPr>
        <w:t>下列对一些物理量的估测中比较贴近事实的是（　　）</w:t>
      </w:r>
    </w:p>
    <w:p>
      <w:pPr>
        <w:spacing w:line="360" w:lineRule="auto"/>
        <w:jc w:val="left"/>
        <w:textAlignment w:val="center"/>
        <w:rPr>
          <w:color w:val="000000"/>
        </w:rPr>
      </w:pPr>
      <w:r w:rsidR="00FC5860" w:rsidRPr="00BE1BCD">
        <w:rPr>
          <w:color w:val="000000"/>
        </w:rPr>
        <w:t xml:space="preserve">A. </w:t>
      </w:r>
      <w:r>
        <w:rPr>
          <w:rFonts w:ascii="宋体" w:cs="宋体" w:eastAsia="宋体" w:hAnsi="宋体"/>
          <w:color w:val="000000"/>
        </w:rPr>
        <w:t>教室内的大气压约</w:t>
      </w:r>
      <w:r>
        <w:object>
          <v:shape alt="学科网(www.zxxk.com)--教育资源门户，提供试卷、教案、课件、论文、素材以及各类教学资源下载，还有大量而丰富的教学相关资讯！ yjX4PWi78rMuglnRe25X2w==" id="_x0000_i1038" o:ole="" o:oleicon="f" style="width:39pt;height:14.25pt" type="#_x0000_t75">
            <v:imagedata o:title="eqIda3e7e66020760668cf8f00b42d23a6ff" r:id="rId33"/>
          </v:shape>
          <o:OLEObject DrawAspect="Content" ObjectID="_14" ProgID="Equation.DSMT4" ShapeID="_x0000_i1038" Type="Embed" r:id="rId34"/>
        </w:object>
      </w:r>
    </w:p>
    <w:p>
      <w:pPr>
        <w:spacing w:line="360" w:lineRule="auto"/>
        <w:jc w:val="left"/>
        <w:textAlignment w:val="center"/>
        <w:rPr>
          <w:color w:val="000000"/>
        </w:rPr>
      </w:pPr>
      <w:r w:rsidR="00FC5860" w:rsidRPr="00BE1BCD">
        <w:rPr>
          <w:color w:val="000000"/>
        </w:rPr>
        <w:t xml:space="preserve">B. </w:t>
      </w:r>
      <w:r>
        <w:rPr>
          <w:rFonts w:ascii="宋体" w:cs="宋体" w:eastAsia="宋体" w:hAnsi="宋体"/>
          <w:color w:val="000000"/>
        </w:rPr>
        <w:t>自由漂浮在死海上的普通中学生受到的浮力约</w:t>
      </w:r>
      <w:r>
        <w:rPr>
          <w:rFonts w:ascii="Times New Roman" w:cs="Times New Roman" w:eastAsia="Times New Roman" w:hAnsi="Times New Roman"/>
          <w:color w:val="000000"/>
        </w:rPr>
        <w:t>600N</w:t>
      </w:r>
    </w:p>
    <w:p>
      <w:pPr>
        <w:spacing w:line="360" w:lineRule="auto"/>
        <w:jc w:val="left"/>
        <w:textAlignment w:val="center"/>
        <w:rPr>
          <w:color w:val="000000"/>
        </w:rPr>
      </w:pPr>
      <w:r w:rsidR="00FC5860" w:rsidRPr="00BE1BCD">
        <w:rPr>
          <w:color w:val="000000"/>
        </w:rPr>
        <w:t xml:space="preserve">C. </w:t>
      </w:r>
      <w:r>
        <w:rPr>
          <w:rFonts w:ascii="宋体" w:cs="宋体" w:eastAsia="宋体" w:hAnsi="宋体"/>
          <w:color w:val="000000"/>
        </w:rPr>
        <w:t>若把水分子看成一个小球，其直径的数量级约为</w:t>
      </w:r>
      <w:r>
        <w:rPr>
          <w:rFonts w:ascii="Times New Roman" w:cs="Times New Roman" w:eastAsia="Times New Roman" w:hAnsi="Times New Roman"/>
          <w:color w:val="000000"/>
        </w:rPr>
        <w:t>0.1mm</w:t>
      </w:r>
    </w:p>
    <w:p>
      <w:pPr>
        <w:spacing w:line="360" w:lineRule="auto"/>
        <w:jc w:val="left"/>
        <w:textAlignment w:val="center"/>
        <w:rPr>
          <w:color w:val="000000"/>
        </w:rPr>
      </w:pPr>
      <w:r w:rsidR="00FC5860" w:rsidRPr="00BE1BCD">
        <w:rPr>
          <w:color w:val="000000"/>
        </w:rPr>
        <w:t xml:space="preserve">D. </w:t>
      </w:r>
      <w:r>
        <w:rPr>
          <w:rFonts w:ascii="宋体" w:cs="宋体" w:eastAsia="宋体" w:hAnsi="宋体"/>
          <w:color w:val="000000"/>
        </w:rPr>
        <w:t>一瓶常见</w:t>
      </w:r>
      <w:r>
        <w:rPr>
          <w:rFonts w:ascii="宋体" w:cs="宋体" w:eastAsia="宋体" w:hAnsi="宋体"/>
          <w:color w:val="000000"/>
          <w:position w:val="0"/>
        </w:rPr>
        <w:drawing>
          <wp:inline>
            <wp:extent cx="133350" cy="177800"/>
            <wp:docPr id="8728196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19648" name=""/>
                    <pic:cNvPicPr>
                      <a:picLocks noChangeAspect="1"/>
                    </pic:cNvPicPr>
                  </pic:nvPicPr>
                  <pic:blipFill>
                    <a:blip r:embed="rId35"/>
                    <a:stretch>
                      <a:fillRect/>
                    </a:stretch>
                  </pic:blipFill>
                  <pic:spPr>
                    <a:xfrm>
                      <a:off x="0" y="0"/>
                      <a:ext cx="133350" cy="177800"/>
                    </a:xfrm>
                    <a:prstGeom prst="rect">
                      <a:avLst/>
                    </a:prstGeom>
                  </pic:spPr>
                </pic:pic>
              </a:graphicData>
            </a:graphic>
          </wp:inline>
        </w:drawing>
      </w:r>
      <w:r>
        <w:rPr>
          <w:rFonts w:ascii="Times New Roman" w:cs="Times New Roman" w:eastAsia="Times New Roman" w:hAnsi="Times New Roman"/>
          <w:color w:val="000000"/>
        </w:rPr>
        <w:t>500mL</w:t>
      </w:r>
      <w:r>
        <w:rPr>
          <w:rFonts w:ascii="宋体" w:cs="宋体" w:eastAsia="宋体" w:hAnsi="宋体"/>
          <w:color w:val="000000"/>
        </w:rPr>
        <w:t>矿泉水立放时对水平桌面的压力约</w:t>
      </w:r>
      <w:r>
        <w:rPr>
          <w:rFonts w:ascii="Times New Roman" w:cs="Times New Roman" w:eastAsia="Times New Roman" w:hAnsi="Times New Roman"/>
          <w:color w:val="000000"/>
        </w:rPr>
        <w:t>500N</w:t>
      </w:r>
    </w:p>
    <w:p>
      <w:pPr>
        <w:spacing w:line="360" w:lineRule="auto"/>
        <w:jc w:val="left"/>
        <w:textAlignment w:val="center"/>
        <w:rPr>
          <w:color w:val="000000"/>
        </w:rPr>
      </w:pPr>
      <w:r>
        <w:rPr>
          <w:color w:val="000000"/>
        </w:rPr>
        <w:t xml:space="preserve">12. </w:t>
      </w:r>
      <w:r>
        <w:rPr>
          <w:rFonts w:ascii="宋体" w:cs="宋体" w:eastAsia="宋体" w:hAnsi="宋体"/>
          <w:color w:val="000000"/>
        </w:rPr>
        <w:t>如图所示，水面下同一区域同一深度处有两艘完全相同的潜艇，其中一艘正在上浮，另一艘正在下潜，下列判断中</w:t>
      </w:r>
      <w:r>
        <w:rPr>
          <w:rFonts w:ascii="宋体" w:cs="宋体" w:eastAsia="宋体" w:hAnsi="宋体"/>
          <w:color w:val="000000"/>
          <w:em w:val="dot"/>
        </w:rPr>
        <w:t>错误</w:t>
      </w:r>
      <w:r>
        <w:rPr>
          <w:rFonts w:ascii="宋体" w:cs="宋体" w:eastAsia="宋体" w:hAnsi="宋体"/>
          <w:color w:val="000000"/>
        </w:rPr>
        <w:t>的是（　　）</w:t>
      </w:r>
    </w:p>
    <w:p>
      <w:pPr>
        <w:spacing w:line="360" w:lineRule="auto"/>
        <w:jc w:val="left"/>
        <w:textAlignment w:val="center"/>
        <w:rPr>
          <w:color w:val="000000"/>
        </w:rPr>
      </w:pPr>
      <w:r>
        <w:rPr>
          <w:color w:val="000000"/>
        </w:rPr>
        <w:drawing>
          <wp:inline>
            <wp:extent cx="1781175" cy="1019175"/>
            <wp:docPr descr="学科网(www.zxxk.com)--教育资源门户，提供试卷、教案、课件、论文、素材以及各类教学资源下载，还有大量而丰富的教学相关资讯！ yjX4PWi78rMuglnRe25X2w=="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36"/>
                    <a:stretch>
                      <a:fillRect/>
                    </a:stretch>
                  </pic:blipFill>
                  <pic:spPr>
                    <a:xfrm>
                      <a:off x="0" y="0"/>
                      <a:ext cx="1781175" cy="10191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正在上浮的是甲潜艇</w:t>
      </w:r>
    </w:p>
    <w:p>
      <w:pPr>
        <w:spacing w:line="360" w:lineRule="auto"/>
        <w:jc w:val="left"/>
        <w:textAlignment w:val="center"/>
        <w:rPr>
          <w:color w:val="000000"/>
        </w:rPr>
      </w:pPr>
      <w:r>
        <w:rPr>
          <w:color w:val="000000"/>
        </w:rPr>
        <w:t xml:space="preserve">B. </w:t>
      </w:r>
      <w:r>
        <w:rPr>
          <w:rFonts w:ascii="宋体" w:cs="宋体" w:eastAsia="宋体" w:hAnsi="宋体"/>
          <w:color w:val="000000"/>
        </w:rPr>
        <w:t>正在下潜的潜艇所受水的压强不断增大</w:t>
      </w:r>
    </w:p>
    <w:p>
      <w:pPr>
        <w:spacing w:line="360" w:lineRule="auto"/>
        <w:jc w:val="left"/>
        <w:textAlignment w:val="center"/>
        <w:rPr>
          <w:color w:val="000000"/>
        </w:rPr>
      </w:pPr>
      <w:r>
        <w:rPr>
          <w:color w:val="000000"/>
        </w:rPr>
        <w:t xml:space="preserve">C. </w:t>
      </w:r>
      <w:r>
        <w:rPr>
          <w:rFonts w:ascii="宋体" w:cs="宋体" w:eastAsia="宋体" w:hAnsi="宋体"/>
          <w:color w:val="000000"/>
        </w:rPr>
        <w:t>没露出水面前，乙潜艇所受的浮力更大</w:t>
      </w:r>
    </w:p>
    <w:p>
      <w:pPr>
        <w:spacing w:line="360" w:lineRule="auto"/>
        <w:jc w:val="left"/>
        <w:textAlignment w:val="center"/>
        <w:rPr>
          <w:color w:val="000000"/>
        </w:rPr>
      </w:pPr>
      <w:r>
        <w:rPr>
          <w:color w:val="000000"/>
        </w:rPr>
        <w:t xml:space="preserve">D. </w:t>
      </w:r>
      <w:r>
        <w:rPr>
          <w:rFonts w:ascii="宋体" w:cs="宋体" w:eastAsia="宋体" w:hAnsi="宋体"/>
          <w:color w:val="000000"/>
        </w:rPr>
        <w:t>潜水艇能上浮下潜是通过改变自身重力实现的</w:t>
      </w:r>
    </w:p>
    <w:p>
      <w:pPr>
        <w:spacing w:line="360" w:lineRule="auto"/>
        <w:jc w:val="left"/>
        <w:textAlignment w:val="center"/>
        <w:rPr>
          <w:color w:val="000000"/>
        </w:rPr>
      </w:pPr>
      <w:r>
        <w:rPr>
          <w:color w:val="000000"/>
        </w:rPr>
        <w:t xml:space="preserve">13. </w:t>
      </w:r>
      <w:r>
        <w:rPr>
          <w:rFonts w:ascii="宋体" w:cs="宋体" w:eastAsia="宋体" w:hAnsi="宋体"/>
          <w:color w:val="000000"/>
        </w:rPr>
        <w:t>小语利用海绵、木板、桌子和砝码探究“压力作用效果和什么因素有关”，如图所示。下列说法正确</w:t>
      </w:r>
      <w:r>
        <w:rPr>
          <w:rFonts w:ascii="宋体" w:cs="宋体" w:eastAsia="宋体" w:hAnsi="宋体"/>
          <w:color w:val="000000"/>
          <w:position w:val="0"/>
        </w:rPr>
        <w:drawing>
          <wp:inline>
            <wp:extent cx="133350" cy="177800"/>
            <wp:docPr id="8728196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19656" name=""/>
                    <pic:cNvPicPr>
                      <a:picLocks noChangeAspect="1"/>
                    </pic:cNvPicPr>
                  </pic:nvPicPr>
                  <pic:blipFill>
                    <a:blip r:embed="rId35"/>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是（　　）</w:t>
      </w:r>
    </w:p>
    <w:p>
      <w:pPr>
        <w:spacing w:line="360" w:lineRule="auto"/>
        <w:jc w:val="left"/>
        <w:textAlignment w:val="center"/>
        <w:rPr>
          <w:color w:val="000000"/>
        </w:rPr>
      </w:pPr>
      <w:r>
        <w:rPr>
          <w:color w:val="000000"/>
        </w:rPr>
        <w:drawing>
          <wp:inline>
            <wp:extent cx="3676650" cy="904875"/>
            <wp:docPr descr="学科网(www.zxxk.com)--教育资源门户，提供试卷、教案、课件、论文、素材以及各类教学资源下载，还有大量而丰富的教学相关资讯！ yjX4PWi78rMuglnRe25X2w=="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37"/>
                    <a:stretch>
                      <a:fillRect/>
                    </a:stretch>
                  </pic:blipFill>
                  <pic:spPr>
                    <a:xfrm>
                      <a:off x="0" y="0"/>
                      <a:ext cx="3676650" cy="9048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本实验将“压力的作用效果”转换为小桌的形变程度</w:t>
      </w:r>
    </w:p>
    <w:p>
      <w:pPr>
        <w:spacing w:line="360" w:lineRule="auto"/>
        <w:jc w:val="left"/>
        <w:textAlignment w:val="center"/>
        <w:rPr>
          <w:color w:val="000000"/>
        </w:rPr>
      </w:pPr>
      <w:r>
        <w:rPr>
          <w:color w:val="000000"/>
        </w:rPr>
        <w:t xml:space="preserve">B. </w:t>
      </w:r>
      <w:r>
        <w:rPr>
          <w:rFonts w:ascii="宋体" w:cs="宋体" w:eastAsia="宋体" w:hAnsi="宋体"/>
          <w:color w:val="000000"/>
        </w:rPr>
        <w:t>甲和乙探究的是压力作用效果与重力的关系</w:t>
      </w:r>
    </w:p>
    <w:p>
      <w:pPr>
        <w:spacing w:line="360" w:lineRule="auto"/>
        <w:jc w:val="left"/>
        <w:textAlignment w:val="center"/>
        <w:rPr>
          <w:color w:val="000000"/>
        </w:rPr>
      </w:pPr>
      <w:r>
        <w:rPr>
          <w:color w:val="000000"/>
        </w:rPr>
        <w:t xml:space="preserve">C. </w:t>
      </w:r>
      <w:r>
        <w:rPr>
          <w:rFonts w:ascii="宋体" w:cs="宋体" w:eastAsia="宋体" w:hAnsi="宋体"/>
          <w:color w:val="000000"/>
        </w:rPr>
        <w:t>乙和丙在探究时采用了控制变量法，控制了压力大小相等</w:t>
      </w:r>
    </w:p>
    <w:p>
      <w:pPr>
        <w:spacing w:line="360" w:lineRule="auto"/>
        <w:jc w:val="left"/>
        <w:textAlignment w:val="center"/>
        <w:rPr>
          <w:color w:val="000000"/>
        </w:rPr>
      </w:pPr>
      <w:r>
        <w:rPr>
          <w:color w:val="000000"/>
        </w:rPr>
        <w:t xml:space="preserve">D. </w:t>
      </w:r>
      <w:r>
        <w:rPr>
          <w:rFonts w:ascii="宋体" w:cs="宋体" w:eastAsia="宋体" w:hAnsi="宋体"/>
          <w:color w:val="000000"/>
        </w:rPr>
        <w:t>比较丙、丁两图，海绵凹陷而木板未发生明显形变说明海绵受到的压力作用效果更明显，压强更大</w:t>
      </w:r>
    </w:p>
    <w:p>
      <w:pPr>
        <w:spacing w:line="360" w:lineRule="auto"/>
        <w:jc w:val="left"/>
        <w:textAlignment w:val="center"/>
        <w:rPr>
          <w:color w:val="000000"/>
        </w:rPr>
      </w:pPr>
      <w:r>
        <w:rPr>
          <w:color w:val="000000"/>
        </w:rPr>
        <w:t xml:space="preserve">14. </w:t>
      </w:r>
      <w:r>
        <w:rPr>
          <w:rFonts w:ascii="宋体" w:cs="宋体" w:eastAsia="宋体" w:hAnsi="宋体"/>
          <w:color w:val="000000"/>
        </w:rPr>
        <w:t>高铁站台上，标有一条安全线，乘客必须站在安全线之外候车，是为了避免乘客被“吸”向列车的事故发生。其中“吸”字蕴含的物理道理，与下列现象中的“吸”字相同的是（　　）</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两光滑铅块压紧后“吸”住</w:t>
      </w:r>
      <w:r>
        <w:rPr>
          <w:color w:val="000000"/>
        </w:rPr>
        <w:tab/>
      </w:r>
      <w:r>
        <w:rPr>
          <w:color w:val="000000"/>
        </w:rPr>
        <w:t xml:space="preserve">B. </w:t>
      </w:r>
      <w:r>
        <w:rPr>
          <w:rFonts w:ascii="宋体" w:cs="宋体" w:eastAsia="宋体" w:hAnsi="宋体"/>
          <w:color w:val="000000"/>
        </w:rPr>
        <w:t>拔火罐时罐子“吸”在皮肤上</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龙卷风把物体“吸”起卷入空中</w:t>
      </w:r>
      <w:r>
        <w:rPr>
          <w:color w:val="000000"/>
        </w:rPr>
        <w:tab/>
      </w:r>
      <w:r>
        <w:rPr>
          <w:color w:val="000000"/>
        </w:rPr>
        <w:t xml:space="preserve">D. </w:t>
      </w:r>
      <w:r>
        <w:rPr>
          <w:rFonts w:ascii="宋体" w:cs="宋体" w:eastAsia="宋体" w:hAnsi="宋体"/>
          <w:color w:val="000000"/>
        </w:rPr>
        <w:t>磁铁可以“吸”引大头针等铁制品</w:t>
      </w:r>
    </w:p>
    <w:p>
      <w:pPr>
        <w:spacing w:line="360" w:lineRule="auto"/>
        <w:jc w:val="left"/>
        <w:textAlignment w:val="center"/>
        <w:rPr>
          <w:color w:val="000000"/>
        </w:rPr>
      </w:pPr>
      <w:r>
        <w:rPr>
          <w:color w:val="000000"/>
        </w:rPr>
        <w:t xml:space="preserve">15. </w:t>
      </w:r>
      <w:r>
        <w:rPr>
          <w:rFonts w:ascii="宋体" w:cs="宋体" w:eastAsia="宋体" w:hAnsi="宋体"/>
          <w:color w:val="000000"/>
        </w:rPr>
        <w:t>小怀同时用两种不同的液体</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（密度分别为</w:t>
      </w:r>
      <w:r>
        <w:object>
          <v:shape alt="学科网(www.zxxk.com)--教育资源门户，提供试卷、教案、课件、论文、素材以及各类教学资源下载，还有大量而丰富的教学相关资讯！ yjX4PWi78rMuglnRe25X2w==" id="_x0000_i1039" o:ole="" o:oleicon="f" style="width:14.15pt;height:17.9pt" type="#_x0000_t75">
            <v:imagedata o:title="eqIde41e0965108418376dd4726f46b5051a" r:id="rId38"/>
          </v:shape>
          <o:OLEObject DrawAspect="Content" ObjectID="_15" ProgID="Equation.DSMT4" ShapeID="_x0000_i1039" Type="Embed" r:id="rId39"/>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yjX4PWi78rMuglnRe25X2w==" id="_x0000_i1040" o:ole="" o:oleicon="f" style="width:15pt;height:17.9pt" type="#_x0000_t75">
            <v:imagedata o:title="eqIdf7a8c66ab4b38d56c934cc71b0b1d84e" r:id="rId40"/>
          </v:shape>
          <o:OLEObject DrawAspect="Content" ObjectID="_16" ProgID="Equation.DSMT4" ShapeID="_x0000_i1040" Type="Embed" r:id="rId41"/>
        </w:object>
      </w:r>
      <w:r>
        <w:rPr>
          <w:rFonts w:ascii="宋体" w:cs="宋体" w:eastAsia="宋体" w:hAnsi="宋体"/>
          <w:color w:val="000000"/>
        </w:rPr>
        <w:t>）在同一地点做托里拆利实验，如图所示，两根完全相同的玻璃管内上方都是真空，两管内外液面高度差</w:t>
      </w:r>
      <w:r>
        <w:object>
          <v:shape alt="学科网(www.zxxk.com)--教育资源门户，提供试卷、教案、课件、论文、素材以及各类教学资源下载，还有大量而丰富的教学相关资讯！ yjX4PWi78rMuglnRe25X2w==" id="_x0000_i1041" o:ole="" o:oleicon="f" style="width:33.75pt;height:18pt" type="#_x0000_t75">
            <v:imagedata o:title="eqId0a2d3704fcb4dec6a9b693bb231cc366" r:id="rId42"/>
          </v:shape>
          <o:OLEObject DrawAspect="Content" ObjectID="_17" ProgID="Equation.DSMT4" ShapeID="_x0000_i1041" Type="Embed" r:id="rId43"/>
        </w:object>
      </w:r>
      <w:r>
        <w:rPr>
          <w:rFonts w:ascii="宋体" w:cs="宋体" w:eastAsia="宋体" w:hAnsi="宋体"/>
          <w:color w:val="000000"/>
        </w:rPr>
        <w:t>，则下列说法正确的是（　　）</w:t>
      </w:r>
    </w:p>
    <w:p>
      <w:pPr>
        <w:spacing w:line="360" w:lineRule="auto"/>
        <w:jc w:val="left"/>
        <w:textAlignment w:val="center"/>
        <w:rPr>
          <w:color w:val="000000"/>
        </w:rPr>
      </w:pPr>
      <w:r>
        <w:rPr>
          <w:color w:val="000000"/>
        </w:rPr>
        <w:drawing>
          <wp:inline>
            <wp:extent cx="2057400" cy="2524125"/>
            <wp:docPr descr="学科网(www.zxxk.com)--教育资源门户，提供试卷、教案、课件、论文、素材以及各类教学资源下载，还有大量而丰富的教学相关资讯！ yjX4PWi78rMuglnRe25X2w=="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44"/>
                    <a:stretch>
                      <a:fillRect/>
                    </a:stretch>
                  </pic:blipFill>
                  <pic:spPr>
                    <a:xfrm>
                      <a:off x="0" y="0"/>
                      <a:ext cx="2057400" cy="25241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液体密度</w:t>
      </w:r>
      <w:r>
        <w:object>
          <v:shape alt="学科网(www.zxxk.com)--教育资源门户，提供试卷、教案、课件、论文、素材以及各类教学资源下载，还有大量而丰富的教学相关资讯！ yjX4PWi78rMuglnRe25X2w==" id="_x0000_i1042" o:ole="" o:oleicon="f" style="width:38.05pt;height:18.35pt" type="#_x0000_t75">
            <v:imagedata o:title="eqIdb084d239e06f65711bda1d883ef7ff16" r:id="rId45"/>
          </v:shape>
          <o:OLEObject DrawAspect="Content" ObjectID="_18" ProgID="Equation.DSMT4" ShapeID="_x0000_i1042" Type="Embed" r:id="rId46"/>
        </w:object>
      </w:r>
    </w:p>
    <w:p>
      <w:pPr>
        <w:spacing w:line="360" w:lineRule="auto"/>
        <w:jc w:val="left"/>
        <w:textAlignment w:val="center"/>
        <w:rPr>
          <w:color w:val="000000"/>
        </w:rPr>
      </w:pPr>
      <w:r>
        <w:rPr>
          <w:color w:val="000000"/>
        </w:rPr>
        <w:t xml:space="preserve">B. </w:t>
      </w:r>
      <w:r>
        <w:rPr>
          <w:rFonts w:ascii="宋体" w:cs="宋体" w:eastAsia="宋体" w:hAnsi="宋体"/>
          <w:color w:val="000000"/>
        </w:rPr>
        <w:t>所测大气压的值</w:t>
      </w:r>
      <w:r>
        <w:object>
          <v:shape alt="学科网(www.zxxk.com)--教育资源门户，提供试卷、教案、课件、论文、素材以及各类教学资源下载，还有大量而丰富的教学相关资讯！ yjX4PWi78rMuglnRe25X2w==" id="_x0000_i1043" o:ole="" o:oleicon="f" style="width:39pt;height:17.5pt" type="#_x0000_t75">
            <v:imagedata o:title="eqId1b774d4299d6b934c1f4675dbcfa7309" r:id="rId47"/>
          </v:shape>
          <o:OLEObject DrawAspect="Content" ObjectID="_19" ProgID="Equation.DSMT4" ShapeID="_x0000_i1043" Type="Embed" r:id="rId48"/>
        </w:object>
      </w:r>
    </w:p>
    <w:p>
      <w:pPr>
        <w:spacing w:line="360" w:lineRule="auto"/>
        <w:jc w:val="left"/>
        <w:textAlignment w:val="center"/>
        <w:rPr>
          <w:color w:val="000000"/>
        </w:rPr>
      </w:pPr>
      <w:r>
        <w:rPr>
          <w:color w:val="000000"/>
        </w:rPr>
        <w:t xml:space="preserve">C. </w:t>
      </w:r>
      <w:r>
        <w:rPr>
          <w:rFonts w:ascii="宋体" w:cs="宋体" w:eastAsia="宋体" w:hAnsi="宋体"/>
          <w:color w:val="000000"/>
        </w:rPr>
        <w:t>若向甲图中槽内继续注入少量液体</w:t>
      </w:r>
      <w:r>
        <w:rPr>
          <w:rFonts w:ascii="Times New Roman" w:cs="Times New Roman" w:eastAsia="Times New Roman" w:hAnsi="Times New Roman"/>
          <w:color w:val="000000"/>
        </w:rPr>
        <w:t>1</w:t>
      </w:r>
      <w:r>
        <w:rPr>
          <w:rFonts w:ascii="宋体" w:cs="宋体" w:eastAsia="宋体" w:hAnsi="宋体"/>
          <w:color w:val="000000"/>
        </w:rPr>
        <w:t>，管内外液面高度差将变小</w:t>
      </w:r>
    </w:p>
    <w:p>
      <w:pPr>
        <w:spacing w:line="360" w:lineRule="auto"/>
        <w:jc w:val="left"/>
        <w:textAlignment w:val="center"/>
        <w:rPr>
          <w:color w:val="000000"/>
        </w:rPr>
      </w:pPr>
      <w:r>
        <w:rPr>
          <w:color w:val="000000"/>
        </w:rPr>
        <w:t xml:space="preserve">D. </w:t>
      </w:r>
      <w:r>
        <w:rPr>
          <w:rFonts w:ascii="宋体" w:cs="宋体" w:eastAsia="宋体" w:hAnsi="宋体"/>
          <w:color w:val="000000"/>
        </w:rPr>
        <w:t>若将乙图中玻璃管换成等长但更细的玻璃管，管内外液面高度差将变大</w:t>
      </w:r>
    </w:p>
    <w:p>
      <w:pPr>
        <w:spacing w:line="360" w:lineRule="auto"/>
        <w:jc w:val="left"/>
        <w:textAlignment w:val="center"/>
        <w:rPr>
          <w:color w:val="000000"/>
        </w:rPr>
      </w:pPr>
      <w:r>
        <w:rPr>
          <w:color w:val="000000"/>
        </w:rPr>
        <w:t xml:space="preserve">16. </w:t>
      </w:r>
      <w:r>
        <w:rPr>
          <w:rFonts w:ascii="宋体" w:cs="宋体" w:eastAsia="宋体" w:hAnsi="宋体"/>
          <w:color w:val="000000"/>
        </w:rPr>
        <w:t>如图所示是由微颗粒（直径为</w:t>
      </w:r>
      <w:r>
        <w:rPr>
          <w:rFonts w:ascii="Times New Roman" w:cs="Times New Roman" w:eastAsia="Times New Roman" w:hAnsi="Times New Roman"/>
          <w:color w:val="000000"/>
        </w:rPr>
        <w:t>1~50nm</w:t>
      </w:r>
      <w:r>
        <w:rPr>
          <w:rFonts w:ascii="宋体" w:cs="宋体" w:eastAsia="宋体" w:hAnsi="宋体"/>
          <w:color w:val="000000"/>
        </w:rPr>
        <w:t>）制备得到的新型防菌“纳米纸”．在“纳米纸”的表面，细菌无法停留且“油水不沾”，下列说法正确的是（　　）</w:t>
      </w:r>
    </w:p>
    <w:p>
      <w:pPr>
        <w:spacing w:line="360" w:lineRule="auto"/>
        <w:jc w:val="left"/>
        <w:textAlignment w:val="center"/>
        <w:rPr>
          <w:color w:val="000000"/>
        </w:rPr>
      </w:pPr>
      <w:r>
        <w:rPr>
          <w:color w:val="000000"/>
        </w:rPr>
        <w:drawing>
          <wp:inline>
            <wp:extent cx="1781175" cy="904875"/>
            <wp:docPr descr="学科网(www.zxxk.com)--教育资源门户，提供试卷、教案、课件、论文、素材以及各类教学资源下载，还有大量而丰富的教学相关资讯！ yjX4PWi78rMuglnRe25X2w=="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49"/>
                    <a:stretch>
                      <a:fillRect/>
                    </a:stretch>
                  </pic:blipFill>
                  <pic:spPr>
                    <a:xfrm>
                      <a:off x="0" y="0"/>
                      <a:ext cx="1781175" cy="9048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组成“纳米纸”的分子间没有间隙</w:t>
      </w:r>
    </w:p>
    <w:p>
      <w:pPr>
        <w:spacing w:line="360" w:lineRule="auto"/>
        <w:jc w:val="left"/>
        <w:textAlignment w:val="center"/>
        <w:rPr>
          <w:color w:val="000000"/>
        </w:rPr>
      </w:pPr>
      <w:r>
        <w:rPr>
          <w:color w:val="000000"/>
        </w:rPr>
        <w:t xml:space="preserve">B. </w:t>
      </w:r>
      <w:r>
        <w:rPr>
          <w:rFonts w:ascii="宋体" w:cs="宋体" w:eastAsia="宋体" w:hAnsi="宋体"/>
          <w:color w:val="000000"/>
        </w:rPr>
        <w:t>组成“纳米纸”的分子间只有斥力</w:t>
      </w:r>
    </w:p>
    <w:p>
      <w:pPr>
        <w:spacing w:line="360" w:lineRule="auto"/>
        <w:jc w:val="left"/>
        <w:textAlignment w:val="center"/>
        <w:rPr>
          <w:color w:val="000000"/>
        </w:rPr>
      </w:pPr>
      <w:r>
        <w:rPr>
          <w:color w:val="000000"/>
        </w:rPr>
        <w:t xml:space="preserve">C. </w:t>
      </w:r>
      <w:r>
        <w:rPr>
          <w:rFonts w:ascii="宋体" w:cs="宋体" w:eastAsia="宋体" w:hAnsi="宋体"/>
          <w:color w:val="000000"/>
        </w:rPr>
        <w:t>组成“纳米纸”的分子是静止不动的</w:t>
      </w:r>
    </w:p>
    <w:p>
      <w:pPr>
        <w:spacing w:line="360" w:lineRule="auto"/>
        <w:jc w:val="left"/>
        <w:textAlignment w:val="center"/>
        <w:rPr>
          <w:color w:val="000000"/>
        </w:rPr>
      </w:pPr>
      <w:r>
        <w:rPr>
          <w:color w:val="000000"/>
        </w:rPr>
        <w:t xml:space="preserve">D. </w:t>
      </w:r>
      <w:r>
        <w:rPr>
          <w:rFonts w:ascii="宋体" w:cs="宋体" w:eastAsia="宋体" w:hAnsi="宋体"/>
          <w:color w:val="000000"/>
        </w:rPr>
        <w:t>细菌的无规则运动不属于分子热运动</w:t>
      </w:r>
    </w:p>
    <w:p>
      <w:pPr>
        <w:spacing w:line="360" w:lineRule="auto"/>
        <w:jc w:val="left"/>
        <w:textAlignment w:val="center"/>
        <w:rPr>
          <w:color w:val="000000"/>
        </w:rPr>
      </w:pPr>
      <w:r>
        <w:rPr>
          <w:color w:val="000000"/>
        </w:rPr>
        <w:t xml:space="preserve">17. </w:t>
      </w:r>
      <w:r>
        <w:rPr>
          <w:rFonts w:ascii="宋体" w:cs="宋体" w:eastAsia="宋体" w:hAnsi="宋体"/>
          <w:color w:val="000000"/>
        </w:rPr>
        <w:t>如图所示，下列说法中正确的是（　　）</w:t>
      </w:r>
    </w:p>
    <w:p>
      <w:pPr>
        <w:spacing w:line="360" w:lineRule="auto"/>
        <w:jc w:val="left"/>
        <w:textAlignment w:val="center"/>
        <w:rPr>
          <w:color w:val="000000"/>
        </w:rPr>
      </w:pPr>
      <w:r>
        <w:rPr>
          <w:color w:val="000000"/>
        </w:rPr>
        <w:drawing>
          <wp:inline>
            <wp:extent cx="5238750" cy="1276350"/>
            <wp:docPr descr="学科网(www.zxxk.com)--教育资源门户，提供试卷、教案、课件、论文、素材以及各类教学资源下载，还有大量而丰富的教学相关资讯！ yjX4PWi78rMuglnRe25X2w=="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50"/>
                    <a:stretch>
                      <a:fillRect/>
                    </a:stretch>
                  </pic:blipFill>
                  <pic:spPr>
                    <a:xfrm>
                      <a:off x="0" y="0"/>
                      <a:ext cx="5238750" cy="12763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图甲中</w:t>
      </w:r>
      <w:r>
        <w:rPr>
          <w:rFonts w:ascii="Times New Roman" w:cs="Times New Roman" w:eastAsia="Times New Roman" w:hAnsi="Times New Roman"/>
          <w:i/>
          <w:color w:val="000000"/>
        </w:rPr>
        <w:t>F</w:t>
      </w:r>
      <w:r>
        <w:rPr>
          <w:rFonts w:ascii="宋体" w:cs="宋体" w:eastAsia="宋体" w:hAnsi="宋体"/>
          <w:color w:val="000000"/>
        </w:rPr>
        <w:t>表示的是物块对斜面的压力</w:t>
      </w:r>
    </w:p>
    <w:p>
      <w:pPr>
        <w:spacing w:line="360" w:lineRule="auto"/>
        <w:jc w:val="left"/>
        <w:textAlignment w:val="center"/>
        <w:rPr>
          <w:color w:val="000000"/>
        </w:rPr>
      </w:pPr>
      <w:r>
        <w:rPr>
          <w:color w:val="000000"/>
        </w:rPr>
        <w:t xml:space="preserve">B. </w:t>
      </w:r>
      <w:r>
        <w:rPr>
          <w:rFonts w:ascii="宋体" w:cs="宋体" w:eastAsia="宋体" w:hAnsi="宋体"/>
          <w:color w:val="000000"/>
        </w:rPr>
        <w:t>图乙中原子的核式结构模型是卢瑟福提出的</w:t>
      </w:r>
    </w:p>
    <w:p>
      <w:pPr>
        <w:spacing w:line="360" w:lineRule="auto"/>
        <w:jc w:val="left"/>
        <w:textAlignment w:val="center"/>
        <w:rPr>
          <w:color w:val="000000"/>
        </w:rPr>
      </w:pPr>
      <w:r>
        <w:rPr>
          <w:color w:val="000000"/>
        </w:rPr>
        <w:t xml:space="preserve">C. </w:t>
      </w:r>
      <w:r>
        <w:rPr>
          <w:rFonts w:ascii="宋体" w:cs="宋体" w:eastAsia="宋体" w:hAnsi="宋体"/>
          <w:color w:val="000000"/>
        </w:rPr>
        <w:t>图丙中乒乓球浸在水中受到了浮力的作用</w:t>
      </w:r>
    </w:p>
    <w:p>
      <w:pPr>
        <w:spacing w:line="360" w:lineRule="auto"/>
        <w:jc w:val="left"/>
        <w:textAlignment w:val="center"/>
        <w:rPr>
          <w:color w:val="000000"/>
        </w:rPr>
      </w:pPr>
      <w:r>
        <w:rPr>
          <w:color w:val="000000"/>
        </w:rPr>
        <w:t xml:space="preserve">D. </w:t>
      </w:r>
      <w:r>
        <w:rPr>
          <w:rFonts w:ascii="宋体" w:cs="宋体" w:eastAsia="宋体" w:hAnsi="宋体"/>
          <w:color w:val="000000"/>
        </w:rPr>
        <w:t>图丁中飞机的滑行轮胎较宽是为了减小对地压强</w:t>
      </w:r>
    </w:p>
    <w:p>
      <w:pPr>
        <w:spacing w:line="360" w:lineRule="auto"/>
        <w:jc w:val="left"/>
        <w:textAlignment w:val="center"/>
        <w:rPr>
          <w:color w:val="000000"/>
        </w:rPr>
      </w:pPr>
      <w:r>
        <w:rPr>
          <w:color w:val="000000"/>
        </w:rPr>
        <w:t xml:space="preserve">18. </w:t>
      </w:r>
      <w:r>
        <w:rPr>
          <w:rFonts w:ascii="宋体" w:cs="宋体" w:eastAsia="宋体" w:hAnsi="宋体"/>
          <w:color w:val="000000"/>
        </w:rPr>
        <w:t>如图所示，航天员王亚平通过“天宫课堂”展示了多项奇妙</w:t>
      </w:r>
      <w:r>
        <w:rPr>
          <w:rFonts w:ascii="宋体" w:cs="宋体" w:eastAsia="宋体" w:hAnsi="宋体"/>
          <w:color w:val="000000"/>
          <w:position w:val="0"/>
        </w:rPr>
        <w:drawing>
          <wp:inline>
            <wp:extent cx="133350" cy="177800"/>
            <wp:docPr id="8728196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19652" name=""/>
                    <pic:cNvPicPr>
                      <a:picLocks noChangeAspect="1"/>
                    </pic:cNvPicPr>
                  </pic:nvPicPr>
                  <pic:blipFill>
                    <a:blip r:embed="rId35"/>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实验现象。以下实验适合在空间站开展的是（　　）</w:t>
      </w:r>
    </w:p>
    <w:p>
      <w:pPr>
        <w:spacing w:line="360" w:lineRule="auto"/>
        <w:jc w:val="left"/>
        <w:textAlignment w:val="center"/>
        <w:rPr>
          <w:color w:val="000000"/>
        </w:rPr>
      </w:pPr>
      <w:r>
        <w:rPr>
          <w:color w:val="000000"/>
        </w:rPr>
        <w:drawing>
          <wp:inline>
            <wp:extent cx="1323975" cy="1095375"/>
            <wp:docPr descr="学科网(www.zxxk.com)--教育资源门户，提供试卷、教案、课件、论文、素材以及各类教学资源下载，还有大量而丰富的教学相关资讯！ yjX4PWi78rMuglnRe25X2w=="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51"/>
                    <a:stretch>
                      <a:fillRect/>
                    </a:stretch>
                  </pic:blipFill>
                  <pic:spPr>
                    <a:xfrm>
                      <a:off x="0" y="0"/>
                      <a:ext cx="1323975" cy="10953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观察“冰墩墩”在空间站中做近似匀速直线运动</w:t>
      </w:r>
    </w:p>
    <w:p>
      <w:pPr>
        <w:spacing w:line="360" w:lineRule="auto"/>
        <w:jc w:val="left"/>
        <w:textAlignment w:val="center"/>
        <w:rPr>
          <w:color w:val="000000"/>
        </w:rPr>
      </w:pPr>
      <w:r>
        <w:rPr>
          <w:color w:val="000000"/>
        </w:rPr>
        <w:t xml:space="preserve">B. </w:t>
      </w:r>
      <w:r>
        <w:rPr>
          <w:rFonts w:ascii="宋体" w:cs="宋体" w:eastAsia="宋体" w:hAnsi="宋体"/>
          <w:color w:val="000000"/>
        </w:rPr>
        <w:t>用金属盒气压计测空间站内的气压</w:t>
      </w:r>
    </w:p>
    <w:p>
      <w:pPr>
        <w:spacing w:line="360" w:lineRule="auto"/>
        <w:jc w:val="left"/>
        <w:textAlignment w:val="center"/>
        <w:rPr>
          <w:color w:val="000000"/>
        </w:rPr>
      </w:pPr>
      <w:r>
        <w:rPr>
          <w:color w:val="000000"/>
        </w:rPr>
        <w:t xml:space="preserve">C. </w:t>
      </w:r>
      <w:r>
        <w:rPr>
          <w:rFonts w:ascii="宋体" w:cs="宋体" w:eastAsia="宋体" w:hAnsi="宋体"/>
          <w:color w:val="000000"/>
        </w:rPr>
        <w:t>用密度计测量水的密度</w:t>
      </w:r>
    </w:p>
    <w:p>
      <w:pPr>
        <w:spacing w:line="360" w:lineRule="auto"/>
        <w:jc w:val="left"/>
        <w:textAlignment w:val="center"/>
        <w:rPr>
          <w:color w:val="000000"/>
        </w:rPr>
      </w:pPr>
      <w:r>
        <w:rPr>
          <w:color w:val="000000"/>
        </w:rPr>
        <w:t xml:space="preserve">D. </w:t>
      </w:r>
      <w:r>
        <w:rPr>
          <w:rFonts w:ascii="宋体" w:cs="宋体" w:eastAsia="宋体" w:hAnsi="宋体"/>
          <w:color w:val="000000"/>
        </w:rPr>
        <w:t>用托盘天平测量“冰墩墩”的质量</w:t>
      </w:r>
    </w:p>
    <w:p>
      <w:pPr>
        <w:spacing w:line="285" w:lineRule="auto"/>
        <w:jc w:val="left"/>
        <w:textAlignment w:val="center"/>
        <w:rPr>
          <w:color w:val="000000"/>
        </w:rPr>
      </w:pPr>
      <w:r>
        <w:rPr>
          <w:rFonts w:ascii="宋体" w:cs="宋体" w:eastAsia="宋体" w:hAnsi="宋体"/>
          <w:b/>
          <w:color w:val="000000"/>
          <w:sz w:val="24"/>
        </w:rPr>
        <w:t>三、计算题（共</w:t>
      </w:r>
      <w:r>
        <w:rPr>
          <w:rFonts w:ascii="Times New Roman" w:cs="Times New Roman" w:eastAsia="Times New Roman" w:hAnsi="Times New Roman"/>
          <w:b/>
          <w:color w:val="000000"/>
          <w:sz w:val="24"/>
        </w:rPr>
        <w:t>26</w:t>
      </w:r>
      <w:r>
        <w:rPr>
          <w:rFonts w:ascii="宋体" w:cs="宋体" w:eastAsia="宋体" w:hAnsi="宋体"/>
          <w:b/>
          <w:color w:val="000000"/>
          <w:sz w:val="24"/>
        </w:rPr>
        <w:t>分，第</w:t>
      </w:r>
      <w:r>
        <w:rPr>
          <w:rFonts w:ascii="Times New Roman" w:cs="Times New Roman" w:eastAsia="Times New Roman" w:hAnsi="Times New Roman"/>
          <w:b/>
          <w:color w:val="000000"/>
          <w:sz w:val="24"/>
        </w:rPr>
        <w:t>19</w:t>
      </w:r>
      <w:r>
        <w:rPr>
          <w:rFonts w:ascii="宋体" w:cs="宋体" w:eastAsia="宋体" w:hAnsi="宋体"/>
          <w:b/>
          <w:color w:val="000000"/>
          <w:sz w:val="24"/>
        </w:rPr>
        <w:t>小题</w:t>
      </w:r>
      <w:r>
        <w:rPr>
          <w:rFonts w:ascii="Times New Roman" w:cs="Times New Roman" w:eastAsia="Times New Roman" w:hAnsi="Times New Roman"/>
          <w:b/>
          <w:color w:val="000000"/>
          <w:sz w:val="24"/>
        </w:rPr>
        <w:t>8</w:t>
      </w:r>
      <w:r>
        <w:rPr>
          <w:rFonts w:ascii="宋体" w:cs="宋体" w:eastAsia="宋体" w:hAnsi="宋体"/>
          <w:b/>
          <w:color w:val="000000"/>
          <w:sz w:val="24"/>
        </w:rPr>
        <w:t>分、第</w:t>
      </w:r>
      <w:r>
        <w:rPr>
          <w:rFonts w:ascii="Times New Roman" w:cs="Times New Roman" w:eastAsia="Times New Roman" w:hAnsi="Times New Roman"/>
          <w:b/>
          <w:color w:val="000000"/>
          <w:sz w:val="24"/>
        </w:rPr>
        <w:t>20</w:t>
      </w:r>
      <w:r>
        <w:rPr>
          <w:rFonts w:ascii="宋体" w:cs="宋体" w:eastAsia="宋体" w:hAnsi="宋体"/>
          <w:b/>
          <w:color w:val="000000"/>
          <w:sz w:val="24"/>
        </w:rPr>
        <w:t>小题</w:t>
      </w:r>
      <w:r>
        <w:rPr>
          <w:rFonts w:ascii="Times New Roman" w:cs="Times New Roman" w:eastAsia="Times New Roman" w:hAnsi="Times New Roman"/>
          <w:b/>
          <w:color w:val="000000"/>
          <w:sz w:val="24"/>
        </w:rPr>
        <w:t>9</w:t>
      </w:r>
      <w:r>
        <w:rPr>
          <w:rFonts w:ascii="宋体" w:cs="宋体" w:eastAsia="宋体" w:hAnsi="宋体"/>
          <w:b/>
          <w:color w:val="000000"/>
          <w:sz w:val="24"/>
        </w:rPr>
        <w:t>分、第</w:t>
      </w:r>
      <w:r>
        <w:rPr>
          <w:rFonts w:ascii="Times New Roman" w:cs="Times New Roman" w:eastAsia="Times New Roman" w:hAnsi="Times New Roman"/>
          <w:b/>
          <w:color w:val="000000"/>
          <w:sz w:val="24"/>
        </w:rPr>
        <w:t>21</w:t>
      </w:r>
      <w:r>
        <w:rPr>
          <w:rFonts w:ascii="宋体" w:cs="宋体" w:eastAsia="宋体" w:hAnsi="宋体"/>
          <w:b/>
          <w:color w:val="000000"/>
          <w:sz w:val="24"/>
        </w:rPr>
        <w:t>小题</w:t>
      </w:r>
      <w:r>
        <w:rPr>
          <w:rFonts w:ascii="Times New Roman" w:cs="Times New Roman" w:eastAsia="Times New Roman" w:hAnsi="Times New Roman"/>
          <w:b/>
          <w:color w:val="000000"/>
          <w:sz w:val="24"/>
        </w:rPr>
        <w:t>9</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19. </w:t>
      </w:r>
      <w:r>
        <w:rPr>
          <w:rFonts w:ascii="宋体" w:cs="宋体" w:eastAsia="宋体" w:hAnsi="宋体"/>
          <w:color w:val="000000"/>
        </w:rPr>
        <w:t>如图所示，是</w:t>
      </w:r>
      <w:r>
        <w:rPr>
          <w:rFonts w:ascii="Times New Roman" w:cs="Times New Roman" w:eastAsia="Times New Roman" w:hAnsi="Times New Roman"/>
          <w:color w:val="000000"/>
        </w:rPr>
        <w:t>2025</w:t>
      </w:r>
      <w:r>
        <w:rPr>
          <w:rFonts w:ascii="宋体" w:cs="宋体" w:eastAsia="宋体" w:hAnsi="宋体"/>
          <w:color w:val="000000"/>
        </w:rPr>
        <w:t>年春节联欢晚会上正在表演节目的机器人。若该机器人总质量约</w:t>
      </w:r>
      <w:r>
        <w:object>
          <v:shape alt="学科网(www.zxxk.com)--教育资源门户，提供试卷、教案、课件、论文、素材以及各类教学资源下载，还有大量而丰富的教学相关资讯！ yjX4PWi78rMuglnRe25X2w==" id="_x0000_i1044" o:ole="" o:oleicon="f" style="width:28.2pt;height:16.2pt" type="#_x0000_t75">
            <v:imagedata o:title="eqId0106de842de0d08db42304dac80aba7b" r:id="rId52"/>
          </v:shape>
          <o:OLEObject DrawAspect="Content" ObjectID="_20" ProgID="Equation.DSMT4" ShapeID="_x0000_i1044" Type="Embed" r:id="rId53"/>
        </w:object>
      </w:r>
      <w:r>
        <w:rPr>
          <w:rFonts w:ascii="宋体" w:cs="宋体" w:eastAsia="宋体" w:hAnsi="宋体"/>
          <w:color w:val="000000"/>
        </w:rPr>
        <w:t>，每只脚与地面接触的面积为</w:t>
      </w:r>
      <w:r>
        <w:object>
          <v:shape alt="学科网(www.zxxk.com)--教育资源门户，提供试卷、教案、课件、论文、素材以及各类教学资源下载，还有大量而丰富的教学相关资讯！ yjX4PWi78rMuglnRe25X2w==" id="_x0000_i1045" o:ole="" o:oleicon="f" style="width:44.25pt;height:15.75pt" type="#_x0000_t75">
            <v:imagedata o:title="eqId95d0bf8ff1082b14c86fed33de7514d0" r:id="rId54"/>
          </v:shape>
          <o:OLEObject DrawAspect="Content" ObjectID="_21" ProgID="Equation.DSMT4" ShapeID="_x0000_i1045" Type="Embed" r:id="rId55"/>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46" o:ole="" o:oleicon="f" style="width:9.75pt;height:10.5pt" type="#_x0000_t75">
            <v:imagedata o:title="eqId276509f01529d982ab21e479a4619268" r:id="rId56"/>
          </v:shape>
          <o:OLEObject DrawAspect="Content" ObjectID="_22" ProgID="Equation.DSMT4" ShapeID="_x0000_i1046" Type="Embed" r:id="rId57"/>
        </w:object>
      </w:r>
      <w:r>
        <w:rPr>
          <w:rFonts w:ascii="宋体" w:cs="宋体" w:eastAsia="宋体" w:hAnsi="宋体"/>
          <w:color w:val="000000"/>
        </w:rPr>
        <w:t>取</w:t>
      </w:r>
      <w:r>
        <w:object>
          <v:shape alt="学科网(www.zxxk.com)--教育资源门户，提供试卷、教案、课件、论文、素材以及各类教学资源下载，还有大量而丰富的教学相关资讯！ yjX4PWi78rMuglnRe25X2w==" id="_x0000_i1047" o:ole="" o:oleicon="f" style="width:45.25pt;height:16.6pt" type="#_x0000_t75">
            <v:imagedata o:title="eqId02dd93c106dd0363a09e3d5a716f9dc3" r:id="rId58"/>
          </v:shape>
          <o:OLEObject DrawAspect="Content" ObjectID="_23" ProgID="Equation.DSMT4" ShapeID="_x0000_i1047" Type="Embed" r:id="rId59"/>
        </w:object>
      </w:r>
      <w:r>
        <w:rPr>
          <w:rFonts w:ascii="宋体" w:cs="宋体" w:eastAsia="宋体" w:hAnsi="宋体"/>
          <w:color w:val="000000"/>
        </w:rPr>
        <w:t>。求：</w:t>
      </w:r>
    </w:p>
    <w:p>
      <w:pPr>
        <w:spacing w:line="360" w:lineRule="auto"/>
        <w:jc w:val="left"/>
        <w:textAlignment w:val="center"/>
        <w:rPr>
          <w:color w:val="000000"/>
        </w:rPr>
      </w:pPr>
      <w:r>
        <w:rPr>
          <w:color w:val="000000"/>
        </w:rPr>
        <w:drawing>
          <wp:inline>
            <wp:extent cx="1066800" cy="1295400"/>
            <wp:docPr descr="学科网(www.zxxk.com)--教育资源门户，提供试卷、教案、课件、论文、素材以及各类教学资源下载，还有大量而丰富的教学相关资讯！ yjX4PWi78rMuglnRe25X2w=="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60"/>
                    <a:stretch>
                      <a:fillRect/>
                    </a:stretch>
                  </pic:blipFill>
                  <pic:spPr>
                    <a:xfrm>
                      <a:off x="0" y="0"/>
                      <a:ext cx="1066800" cy="12954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该机器人的重力；</w:t>
      </w:r>
    </w:p>
    <w:p>
      <w:pPr>
        <w:spacing w:line="360" w:lineRule="auto"/>
        <w:jc w:val="left"/>
        <w:textAlignment w:val="center"/>
        <w:rPr>
          <w:color w:val="000000"/>
        </w:rPr>
      </w:pPr>
      <w:r>
        <w:rPr>
          <w:color w:val="000000"/>
        </w:rPr>
        <w:t>（2）</w:t>
      </w:r>
      <w:r>
        <w:rPr>
          <w:rFonts w:ascii="宋体" w:cs="宋体" w:eastAsia="宋体" w:hAnsi="宋体"/>
          <w:color w:val="000000"/>
        </w:rPr>
        <w:t>图中该机器人对水平地面的压强。</w:t>
      </w:r>
    </w:p>
    <w:p>
      <w:pPr>
        <w:spacing w:line="360" w:lineRule="auto"/>
        <w:jc w:val="left"/>
        <w:textAlignment w:val="center"/>
        <w:rPr>
          <w:color w:val="000000"/>
        </w:rPr>
      </w:pPr>
      <w:r>
        <w:rPr>
          <w:color w:val="000000"/>
        </w:rPr>
        <w:t xml:space="preserve">20. </w:t>
      </w:r>
      <w:r>
        <w:rPr>
          <w:rFonts w:ascii="宋体" w:cs="宋体" w:eastAsia="宋体" w:hAnsi="宋体"/>
          <w:color w:val="000000"/>
        </w:rPr>
        <w:t>如图所示，小红仿照帕斯卡做了一个实验。她用一个封闭的容器装满水，上面插一根很细的管子，管子的质量忽略不计，从楼上的阳台向管中灌水。容器底面积为</w:t>
      </w:r>
      <w:r>
        <w:object>
          <v:shape alt="学科网(www.zxxk.com)--教育资源门户，提供试卷、教案、课件、论文、素材以及各类教学资源下载，还有大量而丰富的教学相关资讯！ yjX4PWi78rMuglnRe25X2w==" id="_x0000_i1048" o:ole="" o:oleicon="f" style="width:40pt;height:16pt" type="#_x0000_t75">
            <v:imagedata o:title="eqId18188f6c1c474f34d6a79ed591c6f82e" r:id="rId61"/>
          </v:shape>
          <o:OLEObject DrawAspect="Content" ObjectID="_24" ProgID="Equation.DSMT4" ShapeID="_x0000_i1048" Type="Embed" r:id="rId62"/>
        </w:object>
      </w:r>
      <w:r>
        <w:rPr>
          <w:rFonts w:ascii="宋体" w:cs="宋体" w:eastAsia="宋体" w:hAnsi="宋体"/>
          <w:color w:val="000000"/>
        </w:rPr>
        <w:t>，容器高</w:t>
      </w:r>
      <w:r>
        <w:object>
          <v:shape alt="学科网(www.zxxk.com)--教育资源门户，提供试卷、教案、课件、论文、素材以及各类教学资源下载，还有大量而丰富的教学相关资讯！ yjX4PWi78rMuglnRe25X2w==" id="_x0000_i1049" o:ole="" o:oleicon="f" style="width:27.75pt;height:14.25pt" type="#_x0000_t75">
            <v:imagedata o:title="eqId4caccca18d49c06b4d0188b3f1de77b8" r:id="rId63"/>
          </v:shape>
          <o:OLEObject DrawAspect="Content" ObjectID="_25" ProgID="Equation.DSMT4" ShapeID="_x0000_i1049" Type="Embed" r:id="rId64"/>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50" o:ole="" o:oleicon="f" style="width:9.75pt;height:10.5pt" type="#_x0000_t75">
            <v:imagedata o:title="eqId276509f01529d982ab21e479a4619268" r:id="rId56"/>
          </v:shape>
          <o:OLEObject DrawAspect="Content" ObjectID="_26" ProgID="Equation.DSMT4" ShapeID="_x0000_i1050" Type="Embed" r:id="rId65"/>
        </w:object>
      </w:r>
      <w:r>
        <w:rPr>
          <w:rFonts w:ascii="宋体" w:cs="宋体" w:eastAsia="宋体" w:hAnsi="宋体"/>
          <w:color w:val="000000"/>
        </w:rPr>
        <w:t>取</w:t>
      </w:r>
      <w:r>
        <w:object>
          <v:shape alt="学科网(www.zxxk.com)--教育资源门户，提供试卷、教案、课件、论文、素材以及各类教学资源下载，还有大量而丰富的教学相关资讯！ yjX4PWi78rMuglnRe25X2w==" id="_x0000_i1051" o:ole="" o:oleicon="f" style="width:45.25pt;height:16.6pt" type="#_x0000_t75">
            <v:imagedata o:title="eqId02dd93c106dd0363a09e3d5a716f9dc3" r:id="rId58"/>
          </v:shape>
          <o:OLEObject DrawAspect="Content" ObjectID="_27" ProgID="Equation.DSMT4" ShapeID="_x0000_i1051" Type="Embed" r:id="rId66"/>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52" o:ole="" o:oleicon="f" style="width:99.75pt;height:18.75pt" type="#_x0000_t75">
            <v:imagedata o:title="eqId986c2b699dff5195cb4e62bc17553d95" r:id="rId67"/>
          </v:shape>
          <o:OLEObject DrawAspect="Content" ObjectID="_28" ProgID="Equation.DSMT4" ShapeID="_x0000_i1052" Type="Embed" r:id="rId68"/>
        </w:object>
      </w:r>
      <w:r>
        <w:rPr>
          <w:rFonts w:ascii="宋体" w:cs="宋体" w:eastAsia="宋体" w:hAnsi="宋体"/>
          <w:color w:val="000000"/>
        </w:rPr>
        <w:t>。求：</w:t>
      </w:r>
    </w:p>
    <w:p>
      <w:pPr>
        <w:spacing w:line="360" w:lineRule="auto"/>
        <w:jc w:val="left"/>
        <w:textAlignment w:val="center"/>
        <w:rPr>
          <w:color w:val="000000"/>
        </w:rPr>
      </w:pPr>
      <w:r>
        <w:rPr>
          <w:color w:val="000000"/>
        </w:rPr>
        <w:drawing>
          <wp:inline>
            <wp:extent cx="704850" cy="2466975"/>
            <wp:docPr descr="学科网(www.zxxk.com)--教育资源门户，提供试卷、教案、课件、论文、素材以及各类教学资源下载，还有大量而丰富的教学相关资讯！ yjX4PWi78rMuglnRe25X2w=="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69"/>
                    <a:stretch>
                      <a:fillRect/>
                    </a:stretch>
                  </pic:blipFill>
                  <pic:spPr>
                    <a:xfrm>
                      <a:off x="0" y="0"/>
                      <a:ext cx="704850" cy="24669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容器刚好装满水时（还未向细管中灌水），水对容器底的压强是多大；</w:t>
      </w:r>
    </w:p>
    <w:p>
      <w:pPr>
        <w:spacing w:line="360" w:lineRule="auto"/>
        <w:jc w:val="left"/>
        <w:textAlignment w:val="center"/>
        <w:rPr>
          <w:color w:val="000000"/>
        </w:rPr>
      </w:pPr>
      <w:r>
        <w:rPr>
          <w:color w:val="000000"/>
        </w:rPr>
        <w:t>（2）</w:t>
      </w:r>
      <w:r>
        <w:rPr>
          <w:rFonts w:ascii="宋体" w:cs="宋体" w:eastAsia="宋体" w:hAnsi="宋体"/>
          <w:color w:val="000000"/>
        </w:rPr>
        <w:t>向细管中注入水，使水深增加</w:t>
      </w:r>
      <w:r>
        <w:object>
          <v:shape alt="学科网(www.zxxk.com)--教育资源门户，提供试卷、教案、课件、论文、素材以及各类教学资源下载，还有大量而丰富的教学相关资讯！ yjX4PWi78rMuglnRe25X2w==" id="_x0000_i1053" o:ole="" o:oleicon="f" style="width:18.75pt;height:12.75pt" type="#_x0000_t75">
            <v:imagedata o:title="eqIdf71a41641aa0d0e45a3c03d3d2c1196b" r:id="rId70"/>
          </v:shape>
          <o:OLEObject DrawAspect="Content" ObjectID="_29" ProgID="Equation.DSMT4" ShapeID="_x0000_i1053" Type="Embed" r:id="rId71"/>
        </w:object>
      </w:r>
      <w:r>
        <w:rPr>
          <w:rFonts w:ascii="宋体" w:cs="宋体" w:eastAsia="宋体" w:hAnsi="宋体"/>
          <w:color w:val="000000"/>
        </w:rPr>
        <w:t>，水对容器底增大</w:t>
      </w:r>
      <w:r>
        <w:rPr>
          <w:rFonts w:ascii="宋体" w:cs="宋体" w:eastAsia="宋体" w:hAnsi="宋体"/>
          <w:color w:val="000000"/>
          <w:position w:val="0"/>
        </w:rPr>
        <w:drawing>
          <wp:inline>
            <wp:extent cx="133350" cy="177800"/>
            <wp:docPr id="8728196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19654" name=""/>
                    <pic:cNvPicPr>
                      <a:picLocks noChangeAspect="1"/>
                    </pic:cNvPicPr>
                  </pic:nvPicPr>
                  <pic:blipFill>
                    <a:blip r:embed="rId35"/>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压强是多大；</w:t>
      </w:r>
    </w:p>
    <w:p>
      <w:pPr>
        <w:spacing w:line="360" w:lineRule="auto"/>
        <w:jc w:val="left"/>
        <w:textAlignment w:val="center"/>
        <w:rPr>
          <w:color w:val="000000"/>
        </w:rPr>
      </w:pPr>
      <w:r>
        <w:rPr>
          <w:color w:val="000000"/>
        </w:rPr>
        <w:t>（3）</w:t>
      </w:r>
      <w:r>
        <w:rPr>
          <w:rFonts w:ascii="宋体" w:cs="宋体" w:eastAsia="宋体" w:hAnsi="宋体"/>
          <w:color w:val="000000"/>
        </w:rPr>
        <w:t>这杯水使水对容器底的压力增大了多少。</w:t>
      </w:r>
    </w:p>
    <w:p>
      <w:pPr>
        <w:spacing w:line="360" w:lineRule="auto"/>
        <w:jc w:val="left"/>
        <w:textAlignment w:val="center"/>
        <w:rPr>
          <w:color w:val="000000"/>
        </w:rPr>
      </w:pPr>
      <w:r>
        <w:rPr>
          <w:color w:val="000000"/>
        </w:rPr>
        <w:t xml:space="preserve">21. </w:t>
      </w:r>
      <w:r>
        <w:rPr>
          <w:rFonts w:ascii="宋体" w:cs="宋体" w:eastAsia="宋体" w:hAnsi="宋体"/>
          <w:color w:val="000000"/>
        </w:rPr>
        <w:t>如图所示，溢水杯置于水平桌面上，溢水杯中盛有某种液体，液面刚好与溢水口齐平。将一个质量为</w:t>
      </w:r>
      <w:r>
        <w:object>
          <v:shape alt="学科网(www.zxxk.com)--教育资源门户，提供试卷、教案、课件、论文、素材以及各类教学资源下载，还有大量而丰富的教学相关资讯！ yjX4PWi78rMuglnRe25X2w==" id="_x0000_i1054" o:ole="" o:oleicon="f" style="width:21.75pt;height:15.75pt" type="#_x0000_t75">
            <v:imagedata o:title="eqIde870a8d3cba2ceaf6946f9e0fb1851d6" r:id="rId72"/>
          </v:shape>
          <o:OLEObject DrawAspect="Content" ObjectID="_30" ProgID="Equation.DSMT4" ShapeID="_x0000_i1054" Type="Embed" r:id="rId73"/>
        </w:object>
      </w:r>
      <w:r>
        <w:rPr>
          <w:rFonts w:ascii="宋体" w:cs="宋体" w:eastAsia="宋体" w:hAnsi="宋体"/>
          <w:color w:val="000000"/>
        </w:rPr>
        <w:t>的物块放到溢水杯中，物块漂浮在液面上，溢到量杯中的液体体积为</w:t>
      </w:r>
      <w:r>
        <w:object>
          <v:shape alt="学科网(www.zxxk.com)--教育资源门户，提供试卷、教案、课件、论文、素材以及各类教学资源下载，还有大量而丰富的教学相关资讯！ yjX4PWi78rMuglnRe25X2w==" id="_x0000_i1055" o:ole="" o:oleicon="f" style="width:29pt;height:13pt" type="#_x0000_t75">
            <v:imagedata o:title="eqIddc3ba59b5ead16e5b90122e84dd94afa" r:id="rId74"/>
          </v:shape>
          <o:OLEObject DrawAspect="Content" ObjectID="_31" ProgID="Equation.DSMT4" ShapeID="_x0000_i1055" Type="Embed" r:id="rId75"/>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56" o:ole="" o:oleicon="f" style="width:9.75pt;height:10.5pt" type="#_x0000_t75">
            <v:imagedata o:title="eqId276509f01529d982ab21e479a4619268" r:id="rId56"/>
          </v:shape>
          <o:OLEObject DrawAspect="Content" ObjectID="_32" ProgID="Equation.DSMT4" ShapeID="_x0000_i1056" Type="Embed" r:id="rId76"/>
        </w:object>
      </w:r>
      <w:r>
        <w:rPr>
          <w:rFonts w:ascii="宋体" w:cs="宋体" w:eastAsia="宋体" w:hAnsi="宋体"/>
          <w:color w:val="000000"/>
        </w:rPr>
        <w:t>取</w:t>
      </w:r>
      <w:r>
        <w:object>
          <v:shape alt="学科网(www.zxxk.com)--教育资源门户，提供试卷、教案、课件、论文、素材以及各类教学资源下载，还有大量而丰富的教学相关资讯！ yjX4PWi78rMuglnRe25X2w==" id="_x0000_i1057" o:ole="" o:oleicon="f" style="width:45.25pt;height:16.6pt" type="#_x0000_t75">
            <v:imagedata o:title="eqId02dd93c106dd0363a09e3d5a716f9dc3" r:id="rId58"/>
          </v:shape>
          <o:OLEObject DrawAspect="Content" ObjectID="_33" ProgID="Equation.DSMT4" ShapeID="_x0000_i1057" Type="Embed" r:id="rId77"/>
        </w:object>
      </w:r>
      <w:r>
        <w:rPr>
          <w:rFonts w:ascii="宋体" w:cs="宋体" w:eastAsia="宋体" w:hAnsi="宋体"/>
          <w:color w:val="000000"/>
        </w:rPr>
        <w:t>。求：</w:t>
      </w:r>
    </w:p>
    <w:p>
      <w:pPr>
        <w:spacing w:line="360" w:lineRule="auto"/>
        <w:jc w:val="left"/>
        <w:textAlignment w:val="center"/>
        <w:rPr>
          <w:color w:val="000000"/>
        </w:rPr>
      </w:pPr>
      <w:r>
        <w:rPr>
          <w:color w:val="000000"/>
        </w:rPr>
        <w:drawing>
          <wp:inline>
            <wp:extent cx="1266825" cy="1162050"/>
            <wp:docPr descr="学科网(www.zxxk.com)--教育资源门户，提供试卷、教案、课件、论文、素材以及各类教学资源下载，还有大量而丰富的教学相关资讯！ yjX4PWi78rMuglnRe25X2w=="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78"/>
                    <a:stretch>
                      <a:fillRect/>
                    </a:stretch>
                  </pic:blipFill>
                  <pic:spPr>
                    <a:xfrm>
                      <a:off x="0" y="0"/>
                      <a:ext cx="1266825" cy="11620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物块受到</w:t>
      </w:r>
      <w:r>
        <w:rPr>
          <w:rFonts w:ascii="宋体" w:cs="宋体" w:eastAsia="宋体" w:hAnsi="宋体"/>
          <w:color w:val="000000"/>
          <w:position w:val="0"/>
        </w:rPr>
        <w:drawing>
          <wp:inline>
            <wp:extent cx="133350" cy="177800"/>
            <wp:docPr id="8728196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19650" name=""/>
                    <pic:cNvPicPr>
                      <a:picLocks noChangeAspect="1"/>
                    </pic:cNvPicPr>
                  </pic:nvPicPr>
                  <pic:blipFill>
                    <a:blip r:embed="rId35"/>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浮力；</w:t>
      </w:r>
    </w:p>
    <w:p>
      <w:pPr>
        <w:spacing w:line="360" w:lineRule="auto"/>
        <w:jc w:val="left"/>
        <w:textAlignment w:val="center"/>
        <w:rPr>
          <w:color w:val="000000"/>
        </w:rPr>
      </w:pPr>
      <w:r>
        <w:rPr>
          <w:color w:val="000000"/>
        </w:rPr>
        <w:t>（2）</w:t>
      </w:r>
      <w:r>
        <w:rPr>
          <w:rFonts w:ascii="宋体" w:cs="宋体" w:eastAsia="宋体" w:hAnsi="宋体"/>
          <w:color w:val="000000"/>
        </w:rPr>
        <w:t>液体的密度；</w:t>
      </w:r>
    </w:p>
    <w:p>
      <w:pPr>
        <w:spacing w:line="360" w:lineRule="auto"/>
        <w:jc w:val="left"/>
        <w:textAlignment w:val="center"/>
        <w:rPr>
          <w:color w:val="000000"/>
        </w:rPr>
      </w:pPr>
      <w:r>
        <w:rPr>
          <w:color w:val="000000"/>
        </w:rPr>
        <w:t>（3）</w:t>
      </w:r>
      <w:r>
        <w:rPr>
          <w:rFonts w:ascii="宋体" w:cs="宋体" w:eastAsia="宋体" w:hAnsi="宋体"/>
          <w:color w:val="000000"/>
        </w:rPr>
        <w:t>若用小针将物块上表面压至液面下后又溢出</w:t>
      </w:r>
      <w:r>
        <w:object>
          <v:shape alt="学科网(www.zxxk.com)--教育资源门户，提供试卷、教案、课件、论文、素材以及各类教学资源下载，还有大量而丰富的教学相关资讯！ yjX4PWi78rMuglnRe25X2w==" id="_x0000_i1058" o:ole="" o:oleicon="f" style="width:31.25pt;height:14.25pt" type="#_x0000_t75">
            <v:imagedata o:title="eqIdaf363ac2f886f43a73c32dbdeaddcb41" r:id="rId79"/>
          </v:shape>
          <o:OLEObject DrawAspect="Content" ObjectID="_34" ProgID="Equation.DSMT4" ShapeID="_x0000_i1058" Type="Embed" r:id="rId80"/>
        </w:object>
      </w:r>
      <w:r>
        <w:rPr>
          <w:rFonts w:ascii="宋体" w:cs="宋体" w:eastAsia="宋体" w:hAnsi="宋体"/>
          <w:color w:val="000000"/>
        </w:rPr>
        <w:t>的液体，求物体的密度。</w:t>
      </w:r>
    </w:p>
    <w:p>
      <w:pPr>
        <w:spacing w:line="285" w:lineRule="auto"/>
        <w:jc w:val="left"/>
        <w:textAlignment w:val="center"/>
        <w:rPr>
          <w:color w:val="000000"/>
        </w:rPr>
      </w:pPr>
      <w:r>
        <w:rPr>
          <w:rFonts w:ascii="宋体" w:cs="宋体" w:eastAsia="宋体" w:hAnsi="宋体"/>
          <w:b/>
          <w:color w:val="000000"/>
          <w:sz w:val="24"/>
        </w:rPr>
        <w:t>四、实验与探究题（共</w:t>
      </w:r>
      <w:r>
        <w:rPr>
          <w:rFonts w:ascii="Times New Roman" w:cs="Times New Roman" w:eastAsia="Times New Roman" w:hAnsi="Times New Roman"/>
          <w:b/>
          <w:color w:val="000000"/>
          <w:sz w:val="24"/>
        </w:rPr>
        <w:t>28</w:t>
      </w:r>
      <w:r>
        <w:rPr>
          <w:rFonts w:ascii="宋体" w:cs="宋体" w:eastAsia="宋体" w:hAnsi="宋体"/>
          <w:b/>
          <w:color w:val="000000"/>
          <w:sz w:val="24"/>
        </w:rPr>
        <w:t>分，每小题</w:t>
      </w:r>
      <w:r>
        <w:rPr>
          <w:rFonts w:ascii="Times New Roman" w:cs="Times New Roman" w:eastAsia="Times New Roman" w:hAnsi="Times New Roman"/>
          <w:b/>
          <w:color w:val="000000"/>
          <w:sz w:val="24"/>
        </w:rPr>
        <w:t>7</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22. </w:t>
      </w:r>
      <w:r>
        <w:rPr>
          <w:rFonts w:ascii="宋体" w:cs="宋体" w:eastAsia="宋体" w:hAnsi="宋体"/>
          <w:color w:val="000000"/>
        </w:rPr>
        <w:t>物理课上，同学们利用压强计“探究液体内部压强的特点”。</w:t>
      </w:r>
    </w:p>
    <w:p>
      <w:pPr>
        <w:spacing w:line="360" w:lineRule="auto"/>
        <w:jc w:val="left"/>
        <w:textAlignment w:val="center"/>
        <w:rPr>
          <w:color w:val="000000"/>
        </w:rPr>
      </w:pPr>
      <w:r>
        <w:rPr>
          <w:color w:val="000000"/>
        </w:rPr>
        <w:drawing>
          <wp:inline>
            <wp:extent cx="5238750" cy="927266"/>
            <wp:docPr descr="学科网(www.zxxk.com)--教育资源门户，提供试卷、教案、课件、论文、素材以及各类教学资源下载，还有大量而丰富的教学相关资讯！ yjX4PWi78rMuglnRe25X2w=="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81"/>
                    <a:stretch>
                      <a:fillRect/>
                    </a:stretch>
                  </pic:blipFill>
                  <pic:spPr>
                    <a:xfrm>
                      <a:off x="0" y="0"/>
                      <a:ext cx="5238750" cy="927266"/>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如果所用的压强计</w:t>
      </w:r>
      <w:r>
        <w:rPr>
          <w:rFonts w:ascii="Times New Roman" w:cs="Times New Roman" w:eastAsia="Times New Roman" w:hAnsi="Times New Roman"/>
          <w:color w:val="000000"/>
        </w:rPr>
        <w:t>U</w:t>
      </w:r>
      <w:r>
        <w:rPr>
          <w:rFonts w:ascii="宋体" w:cs="宋体" w:eastAsia="宋体" w:hAnsi="宋体"/>
          <w:color w:val="000000"/>
        </w:rPr>
        <w:t>形管中可选择装染色的酒精、水以及水银中的一种液体，仅从实验现象更明显的角度考虑，应选择三种液体中的</w:t>
      </w:r>
      <w:r>
        <w:rPr>
          <w:color w:val="000000"/>
        </w:rPr>
        <w:t>______</w:t>
      </w:r>
      <w:r>
        <w:rPr>
          <w:rFonts w:ascii="宋体" w:cs="宋体" w:eastAsia="宋体" w:hAnsi="宋体"/>
          <w:color w:val="000000"/>
        </w:rPr>
        <w:t>装入</w:t>
      </w:r>
      <w:r>
        <w:object>
          <v:shape alt="学科网(www.zxxk.com)--教育资源门户，提供试卷、教案、课件、论文、素材以及各类教学资源下载，还有大量而丰富的教学相关资讯！ yjX4PWi78rMuglnRe25X2w==" id="_x0000_i1059" o:ole="" o:oleicon="f" style="width:12.9pt;height:14.25pt" type="#_x0000_t75">
            <v:imagedata o:title="eqId8d30c2757cadb2af80ea041a1af853fe" r:id="rId82"/>
          </v:shape>
          <o:OLEObject DrawAspect="Content" ObjectID="_35" ProgID="Equation.DSMT4" ShapeID="_x0000_i1059" Type="Embed" r:id="rId83"/>
        </w:object>
      </w:r>
      <w:r>
        <w:rPr>
          <w:rFonts w:ascii="宋体" w:cs="宋体" w:eastAsia="宋体" w:hAnsi="宋体"/>
          <w:color w:val="000000"/>
        </w:rPr>
        <w:t>形管中（已知</w:t>
      </w:r>
      <w:r>
        <w:object>
          <v:shape alt="学科网(www.zxxk.com)--教育资源门户，提供试卷、教案、课件、论文、素材以及各类教学资源下载，还有大量而丰富的教学相关资讯！ yjX4PWi78rMuglnRe25X2w==" id="_x0000_i1060" o:ole="" o:oleicon="f" style="width:77.25pt;height:17.25pt" type="#_x0000_t75">
            <v:imagedata o:title="eqIdb8d7f6f800ad5b58b5492279bf5193b3" r:id="rId84"/>
          </v:shape>
          <o:OLEObject DrawAspect="Content" ObjectID="_36" ProgID="Equation.DSMT4" ShapeID="_x0000_i1060" Type="Embed" r:id="rId85"/>
        </w:objec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当压强计的金属盒在空气中时，</w:t>
      </w:r>
      <w:r>
        <w:rPr>
          <w:rFonts w:ascii="Times New Roman" w:cs="Times New Roman" w:eastAsia="Times New Roman" w:hAnsi="Times New Roman"/>
          <w:color w:val="000000"/>
        </w:rPr>
        <w:t>U</w:t>
      </w:r>
      <w:r>
        <w:rPr>
          <w:rFonts w:ascii="宋体" w:cs="宋体" w:eastAsia="宋体" w:hAnsi="宋体"/>
          <w:color w:val="000000"/>
        </w:rPr>
        <w:t>形管两边的液面应当相平，而小明却观察到如图</w:t>
      </w:r>
      <w:r>
        <w:rPr>
          <w:rFonts w:ascii="Times New Roman" w:cs="Times New Roman" w:eastAsia="Times New Roman" w:hAnsi="Times New Roman"/>
          <w:color w:val="000000"/>
        </w:rPr>
        <w:t>a</w:t>
      </w:r>
      <w:r>
        <w:rPr>
          <w:rFonts w:ascii="宋体" w:cs="宋体" w:eastAsia="宋体" w:hAnsi="宋体"/>
          <w:color w:val="000000"/>
        </w:rPr>
        <w:t>所示的情景。出现这种情况的原因是：</w:t>
      </w:r>
      <w:r>
        <w:rPr>
          <w:rFonts w:ascii="Times New Roman" w:cs="Times New Roman" w:eastAsia="Times New Roman" w:hAnsi="Times New Roman"/>
          <w:color w:val="000000"/>
        </w:rPr>
        <w:t>U</w:t>
      </w:r>
      <w:r>
        <w:rPr>
          <w:rFonts w:ascii="宋体" w:cs="宋体" w:eastAsia="宋体" w:hAnsi="宋体"/>
          <w:color w:val="000000"/>
        </w:rPr>
        <w:t>形管左管液面上方的气压</w:t>
      </w:r>
      <w:r>
        <w:rPr>
          <w:color w:val="000000"/>
        </w:rPr>
        <w:t>______</w:t>
      </w:r>
      <w:r>
        <w:rPr>
          <w:rFonts w:ascii="宋体" w:cs="宋体" w:eastAsia="宋体" w:hAnsi="宋体"/>
          <w:color w:val="000000"/>
        </w:rPr>
        <w:t>（选填“大于”“小于”或“等于”）大气压；调节的方法是</w:t>
      </w:r>
      <w:r>
        <w:rPr>
          <w:color w:val="000000"/>
        </w:rPr>
        <w:t>______</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．将此时右管中高出的液体倒出</w:t>
      </w:r>
      <w:r>
        <w:rPr>
          <w:rFonts w:ascii="Times New Roman" w:cs="Times New Roman" w:eastAsia="Times New Roman" w:hAnsi="Times New Roman"/>
          <w:color w:val="000000"/>
        </w:rPr>
        <w:t xml:space="preserve">        B</w:t>
      </w:r>
      <w:r>
        <w:rPr>
          <w:rFonts w:ascii="宋体" w:cs="宋体" w:eastAsia="宋体" w:hAnsi="宋体"/>
          <w:color w:val="000000"/>
        </w:rPr>
        <w:t>．取下软管重新安装</w:t>
      </w:r>
      <w:r>
        <w:rPr>
          <w:rFonts w:ascii="Times New Roman" w:cs="Times New Roman" w:eastAsia="Times New Roman" w:hAnsi="Times New Roman"/>
          <w:color w:val="000000"/>
        </w:rPr>
        <w:t xml:space="preserve">        C</w:t>
      </w:r>
      <w:r>
        <w:rPr>
          <w:rFonts w:ascii="宋体" w:cs="宋体" w:eastAsia="宋体" w:hAnsi="宋体"/>
          <w:color w:val="000000"/>
        </w:rPr>
        <w:t>．从右端管口吹气</w:t>
      </w:r>
    </w:p>
    <w:p>
      <w:pPr>
        <w:spacing w:line="360" w:lineRule="auto"/>
        <w:jc w:val="left"/>
        <w:textAlignment w:val="center"/>
        <w:rPr>
          <w:color w:val="000000"/>
        </w:rPr>
      </w:pPr>
      <w:r>
        <w:rPr>
          <w:color w:val="000000"/>
        </w:rPr>
        <w:t>（3）</w:t>
      </w:r>
      <w:r>
        <w:rPr>
          <w:rFonts w:ascii="宋体" w:cs="宋体" w:eastAsia="宋体" w:hAnsi="宋体"/>
          <w:color w:val="000000"/>
        </w:rPr>
        <w:t>压强计是通过</w:t>
      </w:r>
      <w:r>
        <w:rPr>
          <w:rFonts w:ascii="Times New Roman" w:cs="Times New Roman" w:eastAsia="Times New Roman" w:hAnsi="Times New Roman"/>
          <w:color w:val="000000"/>
        </w:rPr>
        <w:t>U</w:t>
      </w:r>
      <w:r>
        <w:rPr>
          <w:rFonts w:ascii="宋体" w:cs="宋体" w:eastAsia="宋体" w:hAnsi="宋体"/>
          <w:color w:val="000000"/>
        </w:rPr>
        <w:t>形管两侧液面的</w:t>
      </w:r>
      <w:r>
        <w:rPr>
          <w:color w:val="000000"/>
        </w:rPr>
        <w:t>______</w:t>
      </w:r>
      <w:r>
        <w:rPr>
          <w:rFonts w:ascii="宋体" w:cs="宋体" w:eastAsia="宋体" w:hAnsi="宋体"/>
          <w:color w:val="000000"/>
        </w:rPr>
        <w:t>来反映液体某一深度处压强大小的；比较图</w:t>
      </w:r>
      <w:r>
        <w:rPr>
          <w:color w:val="000000"/>
        </w:rPr>
        <w:t>______</w:t>
      </w:r>
      <w:r>
        <w:rPr>
          <w:rFonts w:ascii="宋体" w:cs="宋体" w:eastAsia="宋体" w:hAnsi="宋体"/>
          <w:color w:val="000000"/>
        </w:rPr>
        <w:t>两次实验，可知道拦河大坝做成上窄下宽形状的原因；比较</w:t>
      </w:r>
      <w:r>
        <w:rPr>
          <w:color w:val="000000"/>
        </w:rPr>
        <w:t>d</w:t>
      </w:r>
      <w:r>
        <w:rPr>
          <w:rFonts w:ascii="宋体" w:cs="宋体" w:eastAsia="宋体" w:hAnsi="宋体"/>
          <w:color w:val="000000"/>
        </w:rPr>
        <w:t>、</w:t>
      </w:r>
      <w:r>
        <w:rPr>
          <w:color w:val="000000"/>
        </w:rPr>
        <w:t>e</w:t>
      </w:r>
      <w:r>
        <w:rPr>
          <w:rFonts w:ascii="宋体" w:cs="宋体" w:eastAsia="宋体" w:hAnsi="宋体"/>
          <w:color w:val="000000"/>
        </w:rPr>
        <w:t>两次实验，可得出结论：深度一定时，液体的</w:t>
      </w:r>
      <w:r>
        <w:rPr>
          <w:color w:val="000000"/>
        </w:rPr>
        <w:t>______</w:t>
      </w:r>
      <w:r>
        <w:rPr>
          <w:rFonts w:ascii="宋体" w:cs="宋体" w:eastAsia="宋体" w:hAnsi="宋体"/>
          <w:color w:val="000000"/>
        </w:rPr>
        <w:t>越大，压强越大；</w:t>
      </w:r>
    </w:p>
    <w:p>
      <w:pPr>
        <w:spacing w:line="360" w:lineRule="auto"/>
        <w:jc w:val="left"/>
        <w:textAlignment w:val="center"/>
        <w:rPr>
          <w:color w:val="000000"/>
        </w:rPr>
      </w:pPr>
      <w:r>
        <w:rPr>
          <w:color w:val="000000"/>
        </w:rPr>
        <w:t>（4）</w:t>
      </w:r>
      <w:r>
        <w:rPr>
          <w:rFonts w:ascii="宋体" w:cs="宋体" w:eastAsia="宋体" w:hAnsi="宋体"/>
          <w:color w:val="000000"/>
        </w:rPr>
        <w:t>小明同学对实验进行改装如图</w:t>
      </w:r>
      <w:r>
        <w:rPr>
          <w:rFonts w:ascii="Times New Roman" w:cs="Times New Roman" w:eastAsia="Times New Roman" w:hAnsi="Times New Roman"/>
          <w:color w:val="000000"/>
        </w:rPr>
        <w:t>f</w:t>
      </w:r>
      <w:r>
        <w:rPr>
          <w:rFonts w:ascii="宋体" w:cs="宋体" w:eastAsia="宋体" w:hAnsi="宋体"/>
          <w:color w:val="000000"/>
        </w:rPr>
        <w:t>所示，向图</w:t>
      </w:r>
      <w:r>
        <w:rPr>
          <w:rFonts w:ascii="Times New Roman" w:cs="Times New Roman" w:eastAsia="Times New Roman" w:hAnsi="Times New Roman"/>
          <w:color w:val="000000"/>
        </w:rPr>
        <w:t>f</w:t>
      </w:r>
      <w:r>
        <w:rPr>
          <w:rFonts w:ascii="宋体" w:cs="宋体" w:eastAsia="宋体" w:hAnsi="宋体"/>
          <w:color w:val="000000"/>
        </w:rPr>
        <w:t>所示容器中的左侧倒入适量的水，橡皮膜向右凸起，再向容器中的右侧缓慢倒入相同深度的盐水，会观察到橡皮膜</w:t>
      </w:r>
      <w:r>
        <w:rPr>
          <w:color w:val="000000"/>
        </w:rPr>
        <w:t>______</w:t>
      </w:r>
      <w:r>
        <w:rPr>
          <w:rFonts w:ascii="宋体" w:cs="宋体" w:eastAsia="宋体" w:hAnsi="宋体"/>
          <w:color w:val="000000"/>
        </w:rPr>
        <w:t>（选填“向右凸起”“向左凸起”或“不凸起”），从而得出结论。</w:t>
      </w:r>
    </w:p>
    <w:p>
      <w:pPr>
        <w:spacing w:line="360" w:lineRule="auto"/>
        <w:jc w:val="left"/>
        <w:textAlignment w:val="center"/>
        <w:rPr>
          <w:color w:val="000000"/>
        </w:rPr>
      </w:pPr>
      <w:r>
        <w:rPr>
          <w:color w:val="000000"/>
        </w:rPr>
        <w:t xml:space="preserve">23. </w:t>
      </w:r>
      <w:r>
        <w:rPr>
          <w:rFonts w:ascii="宋体" w:cs="宋体" w:eastAsia="宋体" w:hAnsi="宋体"/>
          <w:color w:val="000000"/>
        </w:rPr>
        <w:t>小明发现家中使用的吸盘可以挂或轻或重的物品，他将两个小吸盘按图甲所示按压在一起，吸盘就紧紧地吸在了一起。</w:t>
      </w:r>
    </w:p>
    <w:p>
      <w:pPr>
        <w:spacing w:line="360" w:lineRule="auto"/>
        <w:jc w:val="left"/>
        <w:textAlignment w:val="center"/>
        <w:rPr>
          <w:color w:val="000000"/>
        </w:rPr>
      </w:pPr>
      <w:r>
        <w:rPr>
          <w:color w:val="000000"/>
        </w:rPr>
        <w:drawing>
          <wp:inline>
            <wp:extent cx="5238750" cy="848891"/>
            <wp:docPr descr="学科网(www.zxxk.com)--教育资源门户，提供试卷、教案、课件、论文、素材以及各类教学资源下载，还有大量而丰富的教学相关资讯！ yjX4PWi78rMuglnRe25X2w=="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86"/>
                    <a:stretch>
                      <a:fillRect/>
                    </a:stretch>
                  </pic:blipFill>
                  <pic:spPr>
                    <a:xfrm>
                      <a:off x="0" y="0"/>
                      <a:ext cx="5238750" cy="848891"/>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该实验证实了</w:t>
      </w:r>
      <w:r>
        <w:rPr>
          <w:color w:val="000000"/>
        </w:rPr>
        <w:t>______</w:t>
      </w:r>
      <w:r>
        <w:rPr>
          <w:rFonts w:ascii="宋体" w:cs="宋体" w:eastAsia="宋体" w:hAnsi="宋体"/>
          <w:color w:val="000000"/>
        </w:rPr>
        <w:t>的存在。</w:t>
      </w:r>
    </w:p>
    <w:p>
      <w:pPr>
        <w:spacing w:line="360" w:lineRule="auto"/>
        <w:jc w:val="left"/>
        <w:textAlignment w:val="center"/>
        <w:rPr>
          <w:color w:val="000000"/>
        </w:rPr>
      </w:pPr>
      <w:r>
        <w:rPr>
          <w:color w:val="000000"/>
        </w:rPr>
        <w:t>（2）</w:t>
      </w:r>
      <w:r>
        <w:rPr>
          <w:rFonts w:ascii="宋体" w:cs="宋体" w:eastAsia="宋体" w:hAnsi="宋体"/>
          <w:color w:val="000000"/>
        </w:rPr>
        <w:t>由此，他利用吸盘设计了一个估测大气压强的实验方案，如图乙所示。</w:t>
      </w:r>
    </w:p>
    <w:p>
      <w:pPr>
        <w:spacing w:line="360" w:lineRule="auto"/>
        <w:jc w:val="left"/>
        <w:textAlignment w:val="center"/>
        <w:rPr>
          <w:color w:val="000000"/>
        </w:rPr>
      </w:pPr>
      <w:r>
        <w:rPr>
          <w:rFonts w:ascii="宋体" w:cs="宋体" w:eastAsia="宋体" w:hAnsi="宋体"/>
          <w:color w:val="000000"/>
        </w:rPr>
        <w:t>①将吸盘沾上水，紧紧按压在光滑的玻璃板上；</w:t>
      </w:r>
    </w:p>
    <w:p>
      <w:pPr>
        <w:spacing w:line="360" w:lineRule="auto"/>
        <w:jc w:val="left"/>
        <w:textAlignment w:val="center"/>
        <w:rPr>
          <w:color w:val="000000"/>
        </w:rPr>
      </w:pPr>
      <w:r>
        <w:rPr>
          <w:rFonts w:ascii="宋体" w:cs="宋体" w:eastAsia="宋体" w:hAnsi="宋体"/>
          <w:color w:val="000000"/>
        </w:rPr>
        <w:t>②用刻度尺测出吸盘与玻璃板接触面的</w:t>
      </w:r>
      <w:r>
        <w:rPr>
          <w:color w:val="000000"/>
        </w:rPr>
        <w:t>______</w:t>
      </w:r>
      <w:r>
        <w:rPr>
          <w:rFonts w:ascii="宋体" w:cs="宋体" w:eastAsia="宋体" w:hAnsi="宋体"/>
          <w:color w:val="000000"/>
        </w:rPr>
        <w:t>，算出吸盘与玻璃板的接触面积；</w:t>
      </w:r>
    </w:p>
    <w:p>
      <w:pPr>
        <w:spacing w:line="360" w:lineRule="auto"/>
        <w:jc w:val="left"/>
        <w:textAlignment w:val="center"/>
        <w:rPr>
          <w:color w:val="000000"/>
        </w:rPr>
      </w:pPr>
      <w:r>
        <w:rPr>
          <w:rFonts w:ascii="宋体" w:cs="宋体" w:eastAsia="宋体" w:hAnsi="宋体"/>
          <w:color w:val="000000"/>
        </w:rPr>
        <w:t>③用弹簧测力计钩着吸盘挂钩竖直向上拉，当吸盘脱离玻璃板的瞬间记录弹簧测力计的示数为</w:t>
      </w:r>
      <w:r>
        <w:object>
          <v:shape alt="学科网(www.zxxk.com)--教育资源门户，提供试卷、教案、课件、论文、素材以及各类教学资源下载，还有大量而丰富的教学相关资讯！ yjX4PWi78rMuglnRe25X2w==" id="_x0000_i1061" o:ole="" o:oleicon="f" style="width:13.4pt;height:18pt" type="#_x0000_t75">
            <v:imagedata o:title="eqIdf5076289823db419f94e9c0c8f4aafd9" r:id="rId87"/>
          </v:shape>
          <o:OLEObject DrawAspect="Content" ObjectID="_37" ProgID="Equation.DSMT4" ShapeID="_x0000_i1061" Type="Embed" r:id="rId8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④算出此时大气压</w:t>
      </w:r>
      <w:r>
        <w:object>
          <v:shape alt="学科网(www.zxxk.com)--教育资源门户，提供试卷、教案、课件、论文、素材以及各类教学资源下载，还有大量而丰富的教学相关资讯！ yjX4PWi78rMuglnRe25X2w==" id="_x0000_i1062" o:ole="" o:oleicon="f" style="width:11.5pt;height:13pt" type="#_x0000_t75">
            <v:imagedata o:title="eqIdb1010846eeec6c9da29640f5aa3f8738" r:id="rId89"/>
          </v:shape>
          <o:OLEObject DrawAspect="Content" ObjectID="_38" ProgID="Equation.DSMT4" ShapeID="_x0000_i1062" Type="Embed" r:id="rId90"/>
        </w:objec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该方案测量大气压的实验原理是：</w:t>
      </w:r>
      <w:r>
        <w:rPr>
          <w:color w:val="000000"/>
        </w:rPr>
        <w:t>______</w:t>
      </w:r>
      <w:r>
        <w:rPr>
          <w:rFonts w:ascii="宋体" w:cs="宋体" w:eastAsia="宋体" w:hAnsi="宋体"/>
          <w:color w:val="000000"/>
        </w:rPr>
        <w:t>；将吸盘沾水并紧紧按压的目的是</w:t>
      </w:r>
      <w:r>
        <w:rPr>
          <w:color w:val="000000"/>
        </w:rPr>
        <w:t>______</w:t>
      </w:r>
      <w:r>
        <w:rPr>
          <w:rFonts w:ascii="宋体" w:cs="宋体" w:eastAsia="宋体" w:hAnsi="宋体"/>
          <w:color w:val="000000"/>
        </w:rPr>
        <w:t>；若已知吸盘的面积是</w:t>
      </w:r>
      <w:r>
        <w:object>
          <v:shape alt="学科网(www.zxxk.com)--教育资源门户，提供试卷、教案、课件、论文、素材以及各类教学资源下载，还有大量而丰富的教学相关资讯！ yjX4PWi78rMuglnRe25X2w==" id="_x0000_i1063" o:ole="" o:oleicon="f" style="width:28pt;height:16pt" type="#_x0000_t75">
            <v:imagedata o:title="eqId02f5f64fe3aabfc9136fff6b1afa84ba" r:id="rId91"/>
          </v:shape>
          <o:OLEObject DrawAspect="Content" ObjectID="_39" ProgID="Equation.DSMT4" ShapeID="_x0000_i1063" Type="Embed" r:id="rId92"/>
        </w:object>
      </w:r>
      <w:r>
        <w:rPr>
          <w:rFonts w:ascii="宋体" w:cs="宋体" w:eastAsia="宋体" w:hAnsi="宋体"/>
          <w:color w:val="000000"/>
        </w:rPr>
        <w:t>（设大气压约为</w:t>
      </w:r>
      <w:r>
        <w:object>
          <v:shape alt="学科网(www.zxxk.com)--教育资源门户，提供试卷、教案、课件、论文、素材以及各类教学资源下载，还有大量而丰富的教学相关资讯！ yjX4PWi78rMuglnRe25X2w==" id="_x0000_i1064" o:ole="" o:oleicon="f" style="width:54.75pt;height:15.75pt" type="#_x0000_t75">
            <v:imagedata o:title="eqId018dda2daa29998ee075f51f84c274fd" r:id="rId93"/>
          </v:shape>
          <o:OLEObject DrawAspect="Content" ObjectID="_40" ProgID="Equation.DSMT4" ShapeID="_x0000_i1064" Type="Embed" r:id="rId94"/>
        </w:object>
      </w:r>
      <w:r>
        <w:rPr>
          <w:rFonts w:ascii="宋体" w:cs="宋体" w:eastAsia="宋体" w:hAnsi="宋体"/>
          <w:color w:val="000000"/>
        </w:rPr>
        <w:t>），上述实验中他应选用的测力计是</w:t>
      </w:r>
      <w:r>
        <w:rPr>
          <w:color w:val="000000"/>
        </w:rPr>
        <w:t>______</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．量程是</w:t>
      </w:r>
      <w:r>
        <w:object>
          <v:shape alt="学科网(www.zxxk.com)--教育资源门户，提供试卷、教案、课件、论文、素材以及各类教学资源下载，还有大量而丰富的教学相关资讯！ yjX4PWi78rMuglnRe25X2w==" id="_x0000_i1065" o:ole="" o:oleicon="f" style="width:36.7pt;height:14.25pt" type="#_x0000_t75">
            <v:imagedata o:title="eqId2f6c4489635866e502d0efbd2e8ecefe" r:id="rId95"/>
          </v:shape>
          <o:OLEObject DrawAspect="Content" ObjectID="_41" ProgID="Equation.DSMT4" ShapeID="_x0000_i1065" Type="Embed" r:id="rId96"/>
        </w:object>
      </w:r>
      <w:r>
        <w:rPr>
          <w:rFonts w:ascii="宋体" w:cs="宋体" w:eastAsia="宋体" w:hAnsi="宋体"/>
          <w:color w:val="000000"/>
        </w:rPr>
        <w:t>，分度值是</w:t>
      </w:r>
      <w:r>
        <w:object>
          <v:shape alt="学科网(www.zxxk.com)--教育资源门户，提供试卷、教案、课件、论文、素材以及各类教学资源下载，还有大量而丰富的教学相关资讯！ yjX4PWi78rMuglnRe25X2w==" id="_x0000_i1066" o:ole="" o:oleicon="f" style="width:24.75pt;height:12.75pt" type="#_x0000_t75">
            <v:imagedata o:title="eqId75ec4f19f9f42e085f2ee97badfdda7c" r:id="rId97"/>
          </v:shape>
          <o:OLEObject DrawAspect="Content" ObjectID="_42" ProgID="Equation.DSMT4" ShapeID="_x0000_i1066" Type="Embed" r:id="rId98"/>
        </w:objec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．量程是</w:t>
      </w:r>
      <w:r>
        <w:object>
          <v:shape alt="学科网(www.zxxk.com)--教育资源门户，提供试卷、教案、课件、论文、素材以及各类教学资源下载，还有大量而丰富的教学相关资讯！ yjX4PWi78rMuglnRe25X2w==" id="_x0000_i1067" o:ole="" o:oleicon="f" style="width:42.75pt;height:14.25pt" type="#_x0000_t75">
            <v:imagedata o:title="eqIdc40a96ca0c66a8f9948c5185ef2014ee" r:id="rId99"/>
          </v:shape>
          <o:OLEObject DrawAspect="Content" ObjectID="_43" ProgID="Equation.DSMT4" ShapeID="_x0000_i1067" Type="Embed" r:id="rId100"/>
        </w:object>
      </w:r>
      <w:r>
        <w:rPr>
          <w:rFonts w:ascii="宋体" w:cs="宋体" w:eastAsia="宋体" w:hAnsi="宋体"/>
          <w:color w:val="000000"/>
        </w:rPr>
        <w:t>，分度值是</w:t>
      </w:r>
      <w:r>
        <w:object>
          <v:shape alt="学科网(www.zxxk.com)--教育资源门户，提供试卷、教案、课件、论文、素材以及各类教学资源下载，还有大量而丰富的教学相关资讯！ yjX4PWi78rMuglnRe25X2w==" id="_x0000_i1068" o:ole="" o:oleicon="f" style="width:18.25pt;height:14.3pt" type="#_x0000_t75">
            <v:imagedata o:title="eqIda01f94343023e64837bb0e661dba0130" r:id="rId101"/>
          </v:shape>
          <o:OLEObject DrawAspect="Content" ObjectID="_44" ProgID="Equation.DSMT4" ShapeID="_x0000_i1068" Type="Embed" r:id="rId102"/>
        </w:objec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．量程是</w:t>
      </w:r>
      <w:r>
        <w:rPr>
          <w:rFonts w:ascii="Times New Roman" w:cs="Times New Roman" w:eastAsia="Times New Roman" w:hAnsi="Times New Roman"/>
          <w:color w:val="000000"/>
        </w:rPr>
        <w:t>0~100N</w:t>
      </w:r>
      <w:r>
        <w:rPr>
          <w:rFonts w:ascii="宋体" w:cs="宋体" w:eastAsia="宋体" w:hAnsi="宋体"/>
          <w:color w:val="000000"/>
        </w:rPr>
        <w:t>，分度值是</w:t>
      </w:r>
      <w:r>
        <w:rPr>
          <w:rFonts w:ascii="Times New Roman" w:cs="Times New Roman" w:eastAsia="Times New Roman" w:hAnsi="Times New Roman"/>
          <w:color w:val="000000"/>
        </w:rPr>
        <w:t>2N</w:t>
      </w:r>
    </w:p>
    <w:p>
      <w:pPr>
        <w:spacing w:line="360" w:lineRule="auto"/>
        <w:jc w:val="left"/>
        <w:textAlignment w:val="center"/>
        <w:rPr>
          <w:color w:val="000000"/>
        </w:rPr>
      </w:pPr>
      <w:r>
        <w:rPr>
          <w:color w:val="000000"/>
        </w:rPr>
        <w:t>（4）</w:t>
      </w:r>
      <w:r>
        <w:rPr>
          <w:rFonts w:ascii="宋体" w:cs="宋体" w:eastAsia="宋体" w:hAnsi="宋体"/>
          <w:color w:val="000000"/>
        </w:rPr>
        <w:t>如果按丙图和丁图进行实验，步骤相同，但测力计的示数分别为</w:t>
      </w:r>
      <w:r>
        <w:object>
          <v:shape alt="学科网(www.zxxk.com)--教育资源门户，提供试卷、教案、课件、论文、素材以及各类教学资源下载，还有大量而丰富的教学相关资讯！ yjX4PWi78rMuglnRe25X2w==" id="_x0000_i1069" o:ole="" o:oleicon="f" style="width:13.4pt;height:18pt" type="#_x0000_t75">
            <v:imagedata o:title="eqIda3fb78c5f885034612c0e030b920143d" r:id="rId103"/>
          </v:shape>
          <o:OLEObject DrawAspect="Content" ObjectID="_45" ProgID="Equation.DSMT4" ShapeID="_x0000_i1069" Type="Embed" r:id="rId104"/>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yjX4PWi78rMuglnRe25X2w==" id="_x0000_i1070" o:ole="" o:oleicon="f" style="width:14.25pt;height:18.35pt" type="#_x0000_t75">
            <v:imagedata o:title="eqIdd1282962a17a48a18edf733204054d67" r:id="rId105"/>
          </v:shape>
          <o:OLEObject DrawAspect="Content" ObjectID="_46" ProgID="Equation.DSMT4" ShapeID="_x0000_i1070" Type="Embed" r:id="rId106"/>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yjX4PWi78rMuglnRe25X2w==" id="_x0000_i1071" o:ole="" o:oleicon="f" style="width:13.4pt;height:18pt" type="#_x0000_t75">
            <v:imagedata o:title="eqIdf5076289823db419f94e9c0c8f4aafd9" r:id="rId87"/>
          </v:shape>
          <o:OLEObject DrawAspect="Content" ObjectID="_47" ProgID="Equation.DSMT4" ShapeID="_x0000_i1071" Type="Embed" r:id="rId107"/>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72" o:ole="" o:oleicon="f" style="width:13.4pt;height:18pt" type="#_x0000_t75">
            <v:imagedata o:title="eqIda3fb78c5f885034612c0e030b920143d" r:id="rId103"/>
          </v:shape>
          <o:OLEObject DrawAspect="Content" ObjectID="_48" ProgID="Equation.DSMT4" ShapeID="_x0000_i1072" Type="Embed" r:id="rId108"/>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73" o:ole="" o:oleicon="f" style="width:14.25pt;height:18.35pt" type="#_x0000_t75">
            <v:imagedata o:title="eqIdd1282962a17a48a18edf733204054d67" r:id="rId105"/>
          </v:shape>
          <o:OLEObject DrawAspect="Content" ObjectID="_49" ProgID="Equation.DSMT4" ShapeID="_x0000_i1073" Type="Embed" r:id="rId109"/>
        </w:object>
      </w:r>
      <w:r>
        <w:rPr>
          <w:rFonts w:ascii="宋体" w:cs="宋体" w:eastAsia="宋体" w:hAnsi="宋体"/>
          <w:color w:val="000000"/>
        </w:rPr>
        <w:t>的大小关系是</w:t>
      </w:r>
      <w:r>
        <w:rPr>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t>（5）</w:t>
      </w:r>
      <w:r>
        <w:rPr>
          <w:rFonts w:ascii="宋体" w:cs="宋体" w:eastAsia="宋体" w:hAnsi="宋体"/>
          <w:color w:val="000000"/>
        </w:rPr>
        <w:t>如图戊是实验室里的空盒气压表，可以读出此时的大气压值为</w:t>
      </w:r>
      <w:r>
        <w:rPr>
          <w:color w:val="000000"/>
        </w:rPr>
        <w:t>______</w:t>
      </w:r>
      <w:r>
        <w:object>
          <v:shape alt="学科网(www.zxxk.com)--教育资源门户，提供试卷、教案、课件、论文、素材以及各类教学资源下载，还有大量而丰富的教学相关资讯！ yjX4PWi78rMuglnRe25X2w==" id="_x0000_i1074" o:ole="" o:oleicon="f" style="width:15.75pt;height:14.25pt" type="#_x0000_t75">
            <v:imagedata o:title="eqId501ac320d90eea554d83e8324c9d2cdf" r:id="rId110"/>
          </v:shape>
          <o:OLEObject DrawAspect="Content" ObjectID="_50" ProgID="Equation.DSMT4" ShapeID="_x0000_i1074" Type="Embed" r:id="rId111"/>
        </w:object>
      </w:r>
      <w:r>
        <w:rPr>
          <w:rFonts w:ascii="宋体" w:cs="宋体" w:eastAsia="宋体" w:hAnsi="宋体"/>
          <w:color w:val="000000"/>
        </w:rPr>
        <w:t>。</w:t>
      </w:r>
    </w:p>
    <w:p>
      <w:pPr>
        <w:spacing w:line="360" w:lineRule="auto"/>
        <w:jc w:val="left"/>
        <w:textAlignment w:val="center"/>
        <w:rPr>
          <w:color w:val="000000"/>
        </w:rPr>
      </w:pPr>
      <w:r>
        <w:rPr>
          <w:color w:val="000000"/>
        </w:rPr>
        <w:t xml:space="preserve">24. </w:t>
      </w:r>
      <w:r>
        <w:rPr>
          <w:rFonts w:ascii="宋体" w:cs="宋体" w:eastAsia="宋体" w:hAnsi="宋体"/>
          <w:color w:val="000000"/>
        </w:rPr>
        <w:t>小怀借来楠楠“探究浮力的大小与哪些因素有关”的实验报告进行学习。</w:t>
      </w:r>
    </w:p>
    <w:p>
      <w:pPr>
        <w:spacing w:line="360" w:lineRule="auto"/>
        <w:jc w:val="left"/>
        <w:textAlignment w:val="center"/>
        <w:rPr>
          <w:color w:val="000000"/>
        </w:rPr>
      </w:pPr>
      <w:r>
        <w:rPr>
          <w:color w:val="000000"/>
        </w:rPr>
        <w:drawing>
          <wp:inline>
            <wp:extent cx="5238750" cy="2373649"/>
            <wp:docPr descr="学科网(www.zxxk.com)--教育资源门户，提供试卷、教案、课件、论文、素材以及各类教学资源下载，还有大量而丰富的教学相关资讯！ yjX4PWi78rMuglnRe25X2w=="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112"/>
                    <a:stretch>
                      <a:fillRect/>
                    </a:stretch>
                  </pic:blipFill>
                  <pic:spPr>
                    <a:xfrm>
                      <a:off x="0" y="0"/>
                      <a:ext cx="5238750" cy="2373649"/>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学习时，小怀发现实验报告中有两个猜想没填上，如下表所示，请你根据前面的生活实例还原合理猜想。猜想</w:t>
      </w:r>
      <w:r>
        <w:rPr>
          <w:rFonts w:ascii="Times New Roman" w:cs="Times New Roman" w:eastAsia="Times New Roman" w:hAnsi="Times New Roman"/>
          <w:color w:val="000000"/>
        </w:rPr>
        <w:t>2</w:t>
      </w:r>
      <w:r>
        <w:rPr>
          <w:rFonts w:ascii="宋体" w:cs="宋体" w:eastAsia="宋体" w:hAnsi="宋体"/>
          <w:color w:val="000000"/>
        </w:rPr>
        <w:t>：浮力大小与</w:t>
      </w:r>
      <w:r>
        <w:rPr>
          <w:color w:val="000000"/>
        </w:rPr>
        <w:t>______</w:t>
      </w:r>
      <w:r>
        <w:rPr>
          <w:rFonts w:ascii="宋体" w:cs="宋体" w:eastAsia="宋体" w:hAnsi="宋体"/>
          <w:color w:val="000000"/>
        </w:rPr>
        <w:t>有关；猜想</w:t>
      </w:r>
      <w:r>
        <w:rPr>
          <w:rFonts w:ascii="Times New Roman" w:cs="Times New Roman" w:eastAsia="Times New Roman" w:hAnsi="Times New Roman"/>
          <w:color w:val="000000"/>
        </w:rPr>
        <w:t>3</w:t>
      </w:r>
      <w:r>
        <w:rPr>
          <w:rFonts w:ascii="宋体" w:cs="宋体" w:eastAsia="宋体" w:hAnsi="宋体"/>
          <w:color w:val="000000"/>
        </w:rPr>
        <w:t>：浮力大小与</w:t>
      </w:r>
      <w:r>
        <w:rPr>
          <w:color w:val="000000"/>
        </w:rPr>
        <w:t>______</w:t>
      </w:r>
      <w:r>
        <w:rPr>
          <w:rFonts w:ascii="宋体" w:cs="宋体" w:eastAsia="宋体" w:hAnsi="宋体"/>
          <w:color w:val="000000"/>
        </w:rPr>
        <w:t>有关；</w:t>
      </w:r>
    </w:p>
    <w:tbl>
      <w:tblPr>
        <w:tblStyle w:val="TableNormal"/>
        <w:tblW w:type="dxa" w:w="82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353"/>
        <w:gridCol w:w="3377"/>
      </w:tblGrid>
      <w:tr>
        <w:tblPrEx>
          <w:tblW w:type="dxa" w:w="82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生活实例</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猜想</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．将浮于水面的塑料瓶往水中按，塑料瓶进入水中深度越大，感觉需要的力越大</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．浮力大小与物体进入液体中的深度有关</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．往盛有沉底鸡蛋的水杯里加盐，鸡蛋漂浮起来</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．浮力大小与</w:t>
            </w:r>
            <w:r>
              <w:rPr>
                <w:rFonts w:ascii="Times New Roman" w:cs="Times New Roman" w:eastAsia="Times New Roman" w:hAnsi="Times New Roman"/>
                <w:color w:val="000000"/>
              </w:rPr>
              <w:t>______</w:t>
            </w:r>
            <w:r>
              <w:rPr>
                <w:rFonts w:ascii="宋体" w:cs="宋体" w:eastAsia="宋体" w:hAnsi="宋体"/>
                <w:color w:val="000000"/>
              </w:rPr>
              <w:t>有关</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w:t>
            </w:r>
            <w:r>
              <w:rPr>
                <w:rFonts w:ascii="宋体" w:cs="宋体" w:eastAsia="宋体" w:hAnsi="宋体"/>
                <w:color w:val="000000"/>
              </w:rPr>
              <w:t>．铁块在水杯里沉底，相同体积的木块在水里漂浮</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w:t>
            </w:r>
            <w:r>
              <w:rPr>
                <w:rFonts w:ascii="宋体" w:cs="宋体" w:eastAsia="宋体" w:hAnsi="宋体"/>
                <w:color w:val="000000"/>
              </w:rPr>
              <w:t>．浮力大小与</w:t>
            </w:r>
            <w:r>
              <w:rPr>
                <w:rFonts w:ascii="Times New Roman" w:cs="Times New Roman" w:eastAsia="Times New Roman" w:hAnsi="Times New Roman"/>
                <w:color w:val="000000"/>
              </w:rPr>
              <w:t>______</w:t>
            </w:r>
            <w:r>
              <w:rPr>
                <w:rFonts w:ascii="宋体" w:cs="宋体" w:eastAsia="宋体" w:hAnsi="宋体"/>
                <w:color w:val="000000"/>
              </w:rPr>
              <w:t>有关</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（2）</w:t>
      </w:r>
      <w:r>
        <w:rPr>
          <w:rFonts w:ascii="宋体" w:cs="宋体" w:eastAsia="宋体" w:hAnsi="宋体"/>
          <w:color w:val="000000"/>
        </w:rPr>
        <w:t>小怀为了验证猜想</w:t>
      </w:r>
      <w:r>
        <w:rPr>
          <w:rFonts w:ascii="Times New Roman" w:cs="Times New Roman" w:eastAsia="Times New Roman" w:hAnsi="Times New Roman"/>
          <w:color w:val="000000"/>
        </w:rPr>
        <w:t>1</w:t>
      </w:r>
      <w:r>
        <w:rPr>
          <w:rFonts w:ascii="宋体" w:cs="宋体" w:eastAsia="宋体" w:hAnsi="宋体"/>
          <w:color w:val="000000"/>
        </w:rPr>
        <w:t>是否正确，设计了如图甲所示的实验：</w:t>
      </w:r>
    </w:p>
    <w:p>
      <w:pPr>
        <w:spacing w:line="360" w:lineRule="auto"/>
        <w:jc w:val="left"/>
        <w:textAlignment w:val="center"/>
        <w:rPr>
          <w:color w:val="000000"/>
        </w:rPr>
      </w:pPr>
      <w:r>
        <w:rPr>
          <w:rFonts w:ascii="宋体" w:cs="宋体" w:eastAsia="宋体" w:hAnsi="宋体"/>
          <w:color w:val="000000"/>
        </w:rPr>
        <w:t>①在弹簧测力计下悬挂一个高为</w:t>
      </w:r>
      <w:r>
        <w:object>
          <v:shape alt="学科网(www.zxxk.com)--教育资源门户，提供试卷、教案、课件、论文、素材以及各类教学资源下载，还有大量而丰富的教学相关资讯！ yjX4PWi78rMuglnRe25X2w==" id="_x0000_i1075" o:ole="" o:oleicon="f" style="width:24pt;height:14.25pt" type="#_x0000_t75">
            <v:imagedata o:title="eqId4dd6f4250ca6b1b9bce234a01f00d44d" r:id="rId113"/>
          </v:shape>
          <o:OLEObject DrawAspect="Content" ObjectID="_51" ProgID="Equation.DSMT4" ShapeID="_x0000_i1075" Type="Embed" r:id="rId114"/>
        </w:object>
      </w:r>
      <w:r>
        <w:rPr>
          <w:rFonts w:ascii="宋体" w:cs="宋体" w:eastAsia="宋体" w:hAnsi="宋体"/>
          <w:color w:val="000000"/>
        </w:rPr>
        <w:t>的长方体物块（可塑），测出重力为</w:t>
      </w:r>
      <w:r>
        <w:object>
          <v:shape alt="学科网(www.zxxk.com)--教育资源门户，提供试卷、教案、课件、论文、素材以及各类教学资源下载，还有大量而丰富的教学相关资讯！ yjX4PWi78rMuglnRe25X2w==" id="_x0000_i1076" o:ole="" o:oleicon="f" style="width:27.1pt;height:14.05pt" type="#_x0000_t75">
            <v:imagedata o:title="eqId0ec2d40485bd5e2f61bb3d7a9e4cd9a8" r:id="rId115"/>
          </v:shape>
          <o:OLEObject DrawAspect="Content" ObjectID="_52" ProgID="Equation.DSMT4" ShapeID="_x0000_i1076" Type="Embed" r:id="rId116"/>
        </w:object>
      </w:r>
      <w:r>
        <w:rPr>
          <w:rFonts w:ascii="宋体" w:cs="宋体" w:eastAsia="宋体" w:hAnsi="宋体"/>
          <w:color w:val="000000"/>
        </w:rPr>
        <w:t>。将它缓慢浸入水中，记录悬停在</w:t>
      </w:r>
      <w:r>
        <w:object>
          <v:shape alt="学科网(www.zxxk.com)--教育资源门户，提供试卷、教案、课件、论文、素材以及各类教学资源下载，还有大量而丰富的教学相关资讯！ yjX4PWi78rMuglnRe25X2w==" id="_x0000_i1077" o:ole="" o:oleicon="f" style="width:11.25pt;height:11.25pt" type="#_x0000_t75">
            <v:imagedata o:title="eqIdff4489d9b83072184c0e1d6b09be50ca" r:id="rId117"/>
          </v:shape>
          <o:OLEObject DrawAspect="Content" ObjectID="_53" ProgID="Equation.DSMT4" ShapeID="_x0000_i1077" Type="Embed" r:id="rId118"/>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78" o:ole="" o:oleicon="f" style="width:10.5pt;height:11.25pt" type="#_x0000_t75">
            <v:imagedata o:title="eqIdea1e8babee63bfc889ae5a34632284bc" r:id="rId119"/>
          </v:shape>
          <o:OLEObject DrawAspect="Content" ObjectID="_54" ProgID="Equation.DSMT4" ShapeID="_x0000_i1078" Type="Embed" r:id="rId120"/>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79" o:ole="" o:oleicon="f" style="width:12pt;height:13.95pt" type="#_x0000_t75">
            <v:imagedata o:title="eqIdca66a268d6f46e0e9d5d9151b785be60" r:id="rId121"/>
          </v:shape>
          <o:OLEObject DrawAspect="Content" ObjectID="_55" ProgID="Equation.DSMT4" ShapeID="_x0000_i1079" Type="Embed" r:id="rId122"/>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80" o:ole="" o:oleicon="f" style="width:13pt;height:13pt" type="#_x0000_t75">
            <v:imagedata o:title="eqId1f0b669ef4514f24ee09adeff7f41238" r:id="rId123"/>
          </v:shape>
          <o:OLEObject DrawAspect="Content" ObjectID="_56" ProgID="Equation.DSMT4" ShapeID="_x0000_i1080" Type="Embed" r:id="rId124"/>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81" o:ole="" o:oleicon="f" style="width:10.9pt;height:13.1pt" type="#_x0000_t75">
            <v:imagedata o:title="eqId61588617d22abd00af4ca489bb3a8787" r:id="rId125"/>
          </v:shape>
          <o:OLEObject DrawAspect="Content" ObjectID="_57" ProgID="Equation.DSMT4" ShapeID="_x0000_i1081" Type="Embed" r:id="rId126"/>
        </w:object>
      </w:r>
      <w:r>
        <w:rPr>
          <w:rFonts w:ascii="宋体" w:cs="宋体" w:eastAsia="宋体" w:hAnsi="宋体"/>
          <w:color w:val="000000"/>
        </w:rPr>
        <w:t>这五个位置时弹簧测力计的示数和深度</w:t>
      </w:r>
      <w:r>
        <w:object>
          <v:shape alt="学科网(www.zxxk.com)--教育资源门户，提供试卷、教案、课件、论文、素材以及各类教学资源下载，还有大量而丰富的教学相关资讯！ yjX4PWi78rMuglnRe25X2w==" id="_x0000_i1082" o:ole="" o:oleicon="f" style="width:8.25pt;height:11.25pt" type="#_x0000_t75">
            <v:imagedata o:title="eqId3eabd5f3a86afe49dcd70571e2b96cfd" r:id="rId127"/>
          </v:shape>
          <o:OLEObject DrawAspect="Content" ObjectID="_58" ProgID="Equation.DSMT4" ShapeID="_x0000_i1082" Type="Embed" r:id="rId128"/>
        </w:object>
      </w:r>
      <w:r>
        <w:rPr>
          <w:rFonts w:ascii="宋体" w:cs="宋体" w:eastAsia="宋体" w:hAnsi="宋体"/>
          <w:color w:val="000000"/>
        </w:rPr>
        <w:t>。请根据实验数据，在图乙中画出物块所受浮力</w:t>
      </w:r>
      <w:r>
        <w:object>
          <v:shape alt="学科网(www.zxxk.com)--教育资源门户，提供试卷、教案、课件、论文、素材以及各类教学资源下载，还有大量而丰富的教学相关资讯！ yjX4PWi78rMuglnRe25X2w==" id="_x0000_i1083" o:ole="" o:oleicon="f" style="width:17.5pt;height:19pt" type="#_x0000_t75">
            <v:imagedata o:title="eqId7f981379c4666a67b48257939444ca27" r:id="rId129"/>
          </v:shape>
          <o:OLEObject DrawAspect="Content" ObjectID="_59" ProgID="Equation.DSMT4" ShapeID="_x0000_i1083" Type="Embed" r:id="rId130"/>
        </w:object>
      </w:r>
      <w:r>
        <w:rPr>
          <w:rFonts w:ascii="宋体" w:cs="宋体" w:eastAsia="宋体" w:hAnsi="宋体"/>
          <w:color w:val="000000"/>
        </w:rPr>
        <w:t>随</w:t>
      </w:r>
      <w:r>
        <w:object>
          <v:shape alt="学科网(www.zxxk.com)--教育资源门户，提供试卷、教案、课件、论文、素材以及各类教学资源下载，还有大量而丰富的教学相关资讯！ yjX4PWi78rMuglnRe25X2w==" id="_x0000_i1084" o:ole="" o:oleicon="f" style="width:8.25pt;height:11.25pt" type="#_x0000_t75">
            <v:imagedata o:title="eqId3eabd5f3a86afe49dcd70571e2b96cfd" r:id="rId127"/>
          </v:shape>
          <o:OLEObject DrawAspect="Content" ObjectID="_60" ProgID="Equation.DSMT4" ShapeID="_x0000_i1084" Type="Embed" r:id="rId131"/>
        </w:object>
      </w:r>
      <w:r>
        <w:rPr>
          <w:rFonts w:ascii="宋体" w:cs="宋体" w:eastAsia="宋体" w:hAnsi="宋体"/>
          <w:color w:val="000000"/>
        </w:rPr>
        <w:t>变化的图像。</w:t>
      </w:r>
      <w:r>
        <w:rPr>
          <w:color w:val="000000"/>
        </w:rPr>
        <w:t>______</w:t>
      </w:r>
    </w:p>
    <w:p>
      <w:pPr>
        <w:spacing w:line="360" w:lineRule="auto"/>
        <w:jc w:val="left"/>
        <w:textAlignment w:val="center"/>
        <w:rPr>
          <w:color w:val="000000"/>
        </w:rPr>
      </w:pPr>
      <w:r>
        <w:rPr>
          <w:rFonts w:ascii="宋体" w:cs="宋体" w:eastAsia="宋体" w:hAnsi="宋体"/>
          <w:color w:val="000000"/>
        </w:rPr>
        <w:t>②根据图</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C</w:t>
      </w:r>
      <w:r>
        <w:rPr>
          <w:rFonts w:ascii="宋体" w:cs="宋体" w:eastAsia="宋体" w:hAnsi="宋体"/>
          <w:color w:val="000000"/>
        </w:rPr>
        <w:t>的测量结果，小怀认为猜想</w:t>
      </w:r>
      <w:r>
        <w:rPr>
          <w:rFonts w:ascii="Times New Roman" w:cs="Times New Roman" w:eastAsia="Times New Roman" w:hAnsi="Times New Roman"/>
          <w:color w:val="000000"/>
        </w:rPr>
        <w:t>1</w:t>
      </w:r>
      <w:r>
        <w:rPr>
          <w:rFonts w:ascii="宋体" w:cs="宋体" w:eastAsia="宋体" w:hAnsi="宋体"/>
          <w:color w:val="000000"/>
        </w:rPr>
        <w:t>是正确的，小华却认为不一定正确。理由是：</w:t>
      </w:r>
      <w:r>
        <w:rPr>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若把此物块捏成高</w:t>
      </w:r>
      <w:r>
        <w:rPr>
          <w:rFonts w:ascii="Times New Roman" w:cs="Times New Roman" w:eastAsia="Times New Roman" w:hAnsi="Times New Roman"/>
          <w:color w:val="000000"/>
        </w:rPr>
        <w:t>6cm</w:t>
      </w:r>
      <w:r>
        <w:rPr>
          <w:rFonts w:ascii="宋体" w:cs="宋体" w:eastAsia="宋体" w:hAnsi="宋体"/>
          <w:color w:val="000000"/>
        </w:rPr>
        <w:t>的圆锥体，还能探究浮力大小与</w:t>
      </w:r>
      <w:r>
        <w:rPr>
          <w:color w:val="000000"/>
        </w:rPr>
        <w:t>______</w:t>
      </w:r>
      <w:r>
        <w:rPr>
          <w:rFonts w:ascii="宋体" w:cs="宋体" w:eastAsia="宋体" w:hAnsi="宋体"/>
          <w:color w:val="000000"/>
        </w:rPr>
        <w:t>的关系；若用该圆锥体重复上题甲图的实验步骤，两次实验所得的</w:t>
      </w:r>
      <w:r>
        <w:object>
          <v:shape alt="学科网(www.zxxk.com)--教育资源门户，提供试卷、教案、课件、论文、素材以及各类教学资源下载，还有大量而丰富的教学相关资讯！ yjX4PWi78rMuglnRe25X2w==" id="_x0000_i1085" o:ole="" o:oleicon="f" style="width:17.5pt;height:19pt" type="#_x0000_t75">
            <v:imagedata o:title="eqId7f981379c4666a67b48257939444ca27" r:id="rId129"/>
          </v:shape>
          <o:OLEObject DrawAspect="Content" ObjectID="_61" ProgID="Equation.DSMT4" ShapeID="_x0000_i1085" Type="Embed" r:id="rId132"/>
        </w:object>
      </w:r>
      <w:r>
        <w:rPr>
          <w:rFonts w:ascii="宋体" w:cs="宋体" w:eastAsia="宋体" w:hAnsi="宋体"/>
          <w:color w:val="000000"/>
        </w:rPr>
        <w:t>随</w:t>
      </w:r>
      <w:r>
        <w:object>
          <v:shape alt="学科网(www.zxxk.com)--教育资源门户，提供试卷、教案、课件、论文、素材以及各类教学资源下载，还有大量而丰富的教学相关资讯！ yjX4PWi78rMuglnRe25X2w==" id="_x0000_i1086" o:ole="" o:oleicon="f" style="width:8.25pt;height:11.25pt" type="#_x0000_t75">
            <v:imagedata o:title="eqId3eabd5f3a86afe49dcd70571e2b96cfd" r:id="rId127"/>
          </v:shape>
          <o:OLEObject DrawAspect="Content" ObjectID="_62" ProgID="Equation.DSMT4" ShapeID="_x0000_i1086" Type="Embed" r:id="rId133"/>
        </w:object>
      </w:r>
      <w:r>
        <w:rPr>
          <w:rFonts w:ascii="宋体" w:cs="宋体" w:eastAsia="宋体" w:hAnsi="宋体"/>
          <w:color w:val="000000"/>
        </w:rPr>
        <w:t>变化的图像</w:t>
      </w:r>
      <w:r>
        <w:rPr>
          <w:color w:val="000000"/>
        </w:rPr>
        <w:t>______</w:t>
      </w:r>
      <w:r>
        <w:rPr>
          <w:rFonts w:ascii="宋体" w:cs="宋体" w:eastAsia="宋体" w:hAnsi="宋体"/>
          <w:color w:val="000000"/>
        </w:rPr>
        <w:t>（选填“相同”或“不同”）。</w:t>
      </w:r>
    </w:p>
    <w:p>
      <w:pPr>
        <w:spacing w:line="360" w:lineRule="auto"/>
        <w:jc w:val="left"/>
        <w:textAlignment w:val="center"/>
        <w:rPr>
          <w:color w:val="000000"/>
        </w:rPr>
      </w:pPr>
      <w:r>
        <w:rPr>
          <w:color w:val="000000"/>
        </w:rPr>
        <w:t xml:space="preserve">25. </w:t>
      </w:r>
      <w:r>
        <w:rPr>
          <w:rFonts w:ascii="宋体" w:cs="宋体" w:eastAsia="宋体" w:hAnsi="宋体"/>
          <w:color w:val="000000"/>
        </w:rPr>
        <w:t>探究浮力的大小与排开液体所受到的重力大小的关系实验中，如图</w:t>
      </w:r>
      <w:r>
        <w:rPr>
          <w:rFonts w:ascii="Times New Roman" w:cs="Times New Roman" w:eastAsia="Times New Roman" w:hAnsi="Times New Roman"/>
          <w:color w:val="000000"/>
        </w:rPr>
        <w:t>1</w:t>
      </w:r>
      <w:r>
        <w:rPr>
          <w:rFonts w:ascii="宋体" w:cs="宋体" w:eastAsia="宋体" w:hAnsi="宋体"/>
          <w:color w:val="000000"/>
        </w:rPr>
        <w:t>所示是对弹簧测力计进行读数时的几个情景。</w:t>
      </w:r>
    </w:p>
    <w:p>
      <w:pPr>
        <w:spacing w:line="360" w:lineRule="auto"/>
        <w:jc w:val="left"/>
        <w:textAlignment w:val="center"/>
        <w:rPr>
          <w:color w:val="000000"/>
        </w:rPr>
      </w:pPr>
      <w:r>
        <w:rPr>
          <w:color w:val="000000"/>
        </w:rPr>
        <w:drawing>
          <wp:inline>
            <wp:extent cx="5238750" cy="1426944"/>
            <wp:docPr descr="学科网(www.zxxk.com)--教育资源门户，提供试卷、教案、课件、论文、素材以及各类教学资源下载，还有大量而丰富的教学相关资讯！ yjX4PWi78rMuglnRe25X2w=="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134"/>
                    <a:stretch>
                      <a:fillRect/>
                    </a:stretch>
                  </pic:blipFill>
                  <pic:spPr>
                    <a:xfrm>
                      <a:off x="0" y="0"/>
                      <a:ext cx="5238750" cy="1426944"/>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设</w:t>
      </w:r>
      <w:r>
        <w:object>
          <v:shape alt="学科网(www.zxxk.com)--教育资源门户，提供试卷、教案、课件、论文、素材以及各类教学资源下载，还有大量而丰富的教学相关资讯！ yjX4PWi78rMuglnRe25X2w==" id="_x0000_i1087" o:ole="" o:oleicon="f" style="width:10.2pt;height:10.85pt" type="#_x0000_t75">
            <v:imagedata o:title="eqIdfc2a39beea5adf5d07aea0424ca7a64f" r:id="rId135"/>
          </v:shape>
          <o:OLEObject DrawAspect="Content" ObjectID="_63" ProgID="Equation.DSMT4" ShapeID="_x0000_i1087" Type="Embed" r:id="rId136"/>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88" o:ole="" o:oleicon="f" style="width:9pt;height:13pt" type="#_x0000_t75">
            <v:imagedata o:title="eqId581c04af30b490da1a50555f9c89125c" r:id="rId137"/>
          </v:shape>
          <o:OLEObject DrawAspect="Content" ObjectID="_64" ProgID="Equation.DSMT4" ShapeID="_x0000_i1088" Type="Embed" r:id="rId138"/>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89" o:ole="" o:oleicon="f" style="width:8pt;height:10pt" type="#_x0000_t75">
            <v:imagedata o:title="eqIdaaab0619213938b7f55769c7540abdf8" r:id="rId139"/>
          </v:shape>
          <o:OLEObject DrawAspect="Content" ObjectID="_65" ProgID="Equation.DSMT4" ShapeID="_x0000_i1089" Type="Embed" r:id="rId140"/>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90" o:ole="" o:oleicon="f" style="width:10.2pt;height:13.95pt" type="#_x0000_t75">
            <v:imagedata o:title="eqIda2cb19661c04cbc0e7f24992ebc1927c" r:id="rId141"/>
          </v:shape>
          <o:OLEObject DrawAspect="Content" ObjectID="_66" ProgID="Equation.DSMT4" ShapeID="_x0000_i1090" Type="Embed" r:id="rId142"/>
        </w:object>
      </w:r>
      <w:r>
        <w:rPr>
          <w:rFonts w:ascii="宋体" w:cs="宋体" w:eastAsia="宋体" w:hAnsi="宋体"/>
          <w:color w:val="000000"/>
        </w:rPr>
        <w:t>实验中弹簧测力计的读数分别是</w:t>
      </w:r>
      <w:r>
        <w:object>
          <v:shape alt="学科网(www.zxxk.com)--教育资源门户，提供试卷、教案、课件、论文、素材以及各类教学资源下载，还有大量而丰富的教学相关资讯！ yjX4PWi78rMuglnRe25X2w==" id="_x0000_i1091" o:ole="" o:oleicon="f" style="width:13.4pt;height:18pt" type="#_x0000_t75">
            <v:imagedata o:title="eqIdf5076289823db419f94e9c0c8f4aafd9" r:id="rId87"/>
          </v:shape>
          <o:OLEObject DrawAspect="Content" ObjectID="_67" ProgID="Equation.DSMT4" ShapeID="_x0000_i1091" Type="Embed" r:id="rId143"/>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92" o:ole="" o:oleicon="f" style="width:13.4pt;height:18pt" type="#_x0000_t75">
            <v:imagedata o:title="eqIda3fb78c5f885034612c0e030b920143d" r:id="rId103"/>
          </v:shape>
          <o:OLEObject DrawAspect="Content" ObjectID="_68" ProgID="Equation.DSMT4" ShapeID="_x0000_i1092" Type="Embed" r:id="rId144"/>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93" o:ole="" o:oleicon="f" style="width:14.25pt;height:18.35pt" type="#_x0000_t75">
            <v:imagedata o:title="eqIdd1282962a17a48a18edf733204054d67" r:id="rId105"/>
          </v:shape>
          <o:OLEObject DrawAspect="Content" ObjectID="_69" ProgID="Equation.DSMT4" ShapeID="_x0000_i1093" Type="Embed" r:id="rId145"/>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94" o:ole="" o:oleicon="f" style="width:14pt;height:18pt" type="#_x0000_t75">
            <v:imagedata o:title="eqId287adcb739a4890d108dd974358345fa" r:id="rId146"/>
          </v:shape>
          <o:OLEObject DrawAspect="Content" ObjectID="_70" ProgID="Equation.DSMT4" ShapeID="_x0000_i1094" Type="Embed" r:id="rId147"/>
        </w:object>
      </w:r>
      <w:r>
        <w:rPr>
          <w:rFonts w:ascii="宋体" w:cs="宋体" w:eastAsia="宋体" w:hAnsi="宋体"/>
          <w:color w:val="000000"/>
        </w:rPr>
        <w:t>，若关系式</w:t>
      </w:r>
      <w:r>
        <w:rPr>
          <w:color w:val="000000"/>
        </w:rPr>
        <w:t>______</w:t>
      </w:r>
      <w:r>
        <w:rPr>
          <w:rFonts w:ascii="宋体" w:cs="宋体" w:eastAsia="宋体" w:hAnsi="宋体"/>
          <w:color w:val="000000"/>
        </w:rPr>
        <w:t>（用字母表达）成立，即可验证阿基米德原理；</w:t>
      </w:r>
    </w:p>
    <w:p>
      <w:pPr>
        <w:spacing w:line="360" w:lineRule="auto"/>
        <w:jc w:val="left"/>
        <w:textAlignment w:val="center"/>
        <w:rPr>
          <w:color w:val="000000"/>
        </w:rPr>
      </w:pPr>
      <w:r>
        <w:rPr>
          <w:color w:val="000000"/>
        </w:rPr>
        <w:t>（2）</w:t>
      </w:r>
      <w:r>
        <w:rPr>
          <w:rFonts w:ascii="宋体" w:cs="宋体" w:eastAsia="宋体" w:hAnsi="宋体"/>
          <w:color w:val="000000"/>
        </w:rPr>
        <w:t>以下关于实验过程中的操作，不会影响验证结果的是</w:t>
      </w:r>
      <w:r>
        <w:rPr>
          <w:rFonts w:ascii="Times New Roman" w:cs="Times New Roman" w:eastAsia="Times New Roman" w:hAnsi="Times New Roman"/>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t xml:space="preserve">A. </w:t>
      </w:r>
      <w:r>
        <w:rPr>
          <w:rFonts w:ascii="宋体" w:cs="宋体" w:eastAsia="宋体" w:hAnsi="宋体"/>
          <w:color w:val="000000"/>
        </w:rPr>
        <w:t>图（</w:t>
      </w:r>
      <w:r>
        <w:rPr>
          <w:rFonts w:ascii="Times New Roman" w:cs="Times New Roman" w:eastAsia="Times New Roman" w:hAnsi="Times New Roman"/>
          <w:color w:val="000000"/>
        </w:rPr>
        <w:t>a</w:t>
      </w:r>
      <w:r>
        <w:rPr>
          <w:rFonts w:ascii="宋体" w:cs="宋体" w:eastAsia="宋体" w:hAnsi="宋体"/>
          <w:color w:val="000000"/>
        </w:rPr>
        <w:t>）中小桶内有少量水</w:t>
      </w:r>
    </w:p>
    <w:p>
      <w:pPr>
        <w:spacing w:line="360" w:lineRule="auto"/>
        <w:jc w:val="left"/>
        <w:textAlignment w:val="center"/>
        <w:rPr>
          <w:color w:val="000000"/>
        </w:rPr>
      </w:pPr>
      <w:r>
        <w:rPr>
          <w:color w:val="000000"/>
        </w:rPr>
        <w:t xml:space="preserve">B. </w:t>
      </w:r>
      <w:r>
        <w:rPr>
          <w:rFonts w:ascii="宋体" w:cs="宋体" w:eastAsia="宋体" w:hAnsi="宋体"/>
          <w:color w:val="000000"/>
        </w:rPr>
        <w:t>图（</w:t>
      </w:r>
      <w:r>
        <w:rPr>
          <w:rFonts w:ascii="Times New Roman" w:cs="Times New Roman" w:eastAsia="Times New Roman" w:hAnsi="Times New Roman"/>
          <w:color w:val="000000"/>
        </w:rPr>
        <w:t>b</w:t>
      </w:r>
      <w:r>
        <w:rPr>
          <w:rFonts w:ascii="宋体" w:cs="宋体" w:eastAsia="宋体" w:hAnsi="宋体"/>
          <w:color w:val="000000"/>
        </w:rPr>
        <w:t>）中溢水杯内未盛满水</w:t>
      </w:r>
    </w:p>
    <w:p>
      <w:pPr>
        <w:spacing w:line="360" w:lineRule="auto"/>
        <w:jc w:val="left"/>
        <w:textAlignment w:val="center"/>
        <w:rPr>
          <w:color w:val="000000"/>
        </w:rPr>
      </w:pPr>
      <w:r>
        <w:rPr>
          <w:color w:val="000000"/>
        </w:rPr>
        <w:t xml:space="preserve">C. </w:t>
      </w:r>
      <w:r>
        <w:rPr>
          <w:rFonts w:ascii="宋体" w:cs="宋体" w:eastAsia="宋体" w:hAnsi="宋体"/>
          <w:color w:val="000000"/>
        </w:rPr>
        <w:t>图（</w:t>
      </w:r>
      <w:r>
        <w:rPr>
          <w:rFonts w:ascii="Times New Roman" w:cs="Times New Roman" w:eastAsia="Times New Roman" w:hAnsi="Times New Roman"/>
          <w:color w:val="000000"/>
        </w:rPr>
        <w:t>c</w:t>
      </w:r>
      <w:r>
        <w:rPr>
          <w:rFonts w:ascii="宋体" w:cs="宋体" w:eastAsia="宋体" w:hAnsi="宋体"/>
          <w:color w:val="000000"/>
        </w:rPr>
        <w:t>）中石块碰到了容器底部</w:t>
      </w:r>
    </w:p>
    <w:p>
      <w:pPr>
        <w:spacing w:line="360" w:lineRule="auto"/>
        <w:jc w:val="left"/>
        <w:textAlignment w:val="center"/>
        <w:rPr>
          <w:color w:val="000000"/>
        </w:rPr>
      </w:pPr>
      <w:r>
        <w:rPr>
          <w:color w:val="000000"/>
        </w:rPr>
        <w:t>（3）</w:t>
      </w:r>
      <w:r>
        <w:rPr>
          <w:rFonts w:ascii="宋体" w:cs="宋体" w:eastAsia="宋体" w:hAnsi="宋体"/>
          <w:color w:val="000000"/>
        </w:rPr>
        <w:t>如图</w:t>
      </w:r>
      <w:r>
        <w:rPr>
          <w:rFonts w:ascii="Times New Roman" w:cs="Times New Roman" w:eastAsia="Times New Roman" w:hAnsi="Times New Roman"/>
          <w:color w:val="000000"/>
        </w:rPr>
        <w:t>e</w:t>
      </w:r>
      <w:r>
        <w:rPr>
          <w:rFonts w:ascii="宋体" w:cs="宋体" w:eastAsia="宋体" w:hAnsi="宋体"/>
          <w:color w:val="000000"/>
        </w:rPr>
        <w:t>所示，一只薄塑料袋（重力忽略不计）中装入大半袋水，用弹簧测力计测出盛水塑料袋的重力，再将它逐渐浸入水中，当袋内外水面相平时，测力计的示数</w:t>
      </w:r>
      <w:r>
        <w:rPr>
          <w:color w:val="000000"/>
        </w:rPr>
        <w:t>______</w:t>
      </w:r>
      <w:r>
        <w:rPr>
          <w:rFonts w:ascii="宋体" w:cs="宋体" w:eastAsia="宋体" w:hAnsi="宋体"/>
          <w:color w:val="000000"/>
        </w:rPr>
        <w:t>零（选填“大于”或“等于”）。</w:t>
      </w:r>
    </w:p>
    <w:p>
      <w:pPr>
        <w:spacing w:line="360" w:lineRule="auto"/>
        <w:jc w:val="left"/>
        <w:textAlignment w:val="center"/>
        <w:rPr>
          <w:color w:val="000000"/>
        </w:rPr>
      </w:pPr>
      <w:r>
        <w:rPr>
          <w:color w:val="000000"/>
        </w:rPr>
        <w:t>（4）</w:t>
      </w:r>
      <w:r>
        <w:rPr>
          <w:rFonts w:ascii="宋体" w:cs="宋体" w:eastAsia="宋体" w:hAnsi="宋体"/>
          <w:color w:val="000000"/>
        </w:rPr>
        <w:t>验证完成后小明用圆柱形吸管和细铁丝制作了一只简易密度计。将吸管分别放到水和某液体中静止时的情景如图</w:t>
      </w:r>
      <w:r>
        <w:rPr>
          <w:rFonts w:ascii="Times New Roman" w:cs="Times New Roman" w:eastAsia="Times New Roman" w:hAnsi="Times New Roman"/>
          <w:color w:val="000000"/>
        </w:rPr>
        <w:t>2a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所示，用</w:t>
      </w:r>
      <w:r>
        <w:object>
          <v:shape alt="学科网(www.zxxk.com)--教育资源门户，提供试卷、教案、课件、论文、素材以及各类教学资源下载，还有大量而丰富的教学相关资讯！ yjX4PWi78rMuglnRe25X2w==" id="_x0000_i1095" o:ole="" o:oleicon="f" style="width:18pt;height:19.5pt" type="#_x0000_t75">
            <v:imagedata o:title="eqId1266991755868913b23dbad01b538ed1" r:id="rId148"/>
          </v:shape>
          <o:OLEObject DrawAspect="Content" ObjectID="_71" ProgID="Equation.DSMT4" ShapeID="_x0000_i1095" Type="Embed" r:id="rId149"/>
        </w:object>
      </w:r>
      <w:r>
        <w:rPr>
          <w:rFonts w:ascii="宋体" w:cs="宋体" w:eastAsia="宋体" w:hAnsi="宋体"/>
          <w:color w:val="000000"/>
        </w:rPr>
        <w:t>、</w:t>
      </w:r>
      <w:r>
        <w:object>
          <v:shape alt="学科网(www.zxxk.com)--教育资源门户，提供试卷、教案、课件、论文、素材以及各类教学资源下载，还有大量而丰富的教学相关资讯！ yjX4PWi78rMuglnRe25X2w==" id="_x0000_i1096" o:ole="" o:oleicon="f" style="width:18.6pt;height:19.2pt" type="#_x0000_t75">
            <v:imagedata o:title="eqIdabae99165cf933f23a31cfb7ff0347ac" r:id="rId150"/>
          </v:shape>
          <o:OLEObject DrawAspect="Content" ObjectID="_72" ProgID="Equation.DSMT4" ShapeID="_x0000_i1096" Type="Embed" r:id="rId151"/>
        </w:object>
      </w:r>
      <w:r>
        <w:rPr>
          <w:rFonts w:ascii="宋体" w:cs="宋体" w:eastAsia="宋体" w:hAnsi="宋体"/>
          <w:color w:val="000000"/>
        </w:rPr>
        <w:t>分别表示水和液体的密度，则</w:t>
      </w:r>
      <w:r>
        <w:object>
          <v:shape alt="学科网(www.zxxk.com)--教育资源门户，提供试卷、教案、课件、论文、素材以及各类教学资源下载，还有大量而丰富的教学相关资讯！ yjX4PWi78rMuglnRe25X2w==" id="_x0000_i1097" o:ole="" o:oleicon="f" style="width:18pt;height:19.5pt" type="#_x0000_t75">
            <v:imagedata o:title="eqId1266991755868913b23dbad01b538ed1" r:id="rId148"/>
          </v:shape>
          <o:OLEObject DrawAspect="Content" ObjectID="_73" ProgID="Equation.DSMT4" ShapeID="_x0000_i1097" Type="Embed" r:id="rId152"/>
        </w:object>
      </w:r>
      <w:r>
        <w:rPr>
          <w:color w:val="000000"/>
        </w:rPr>
        <w:t>______</w:t>
      </w:r>
      <w:r>
        <w:object>
          <v:shape alt="学科网(www.zxxk.com)--教育资源门户，提供试卷、教案、课件、论文、素材以及各类教学资源下载，还有大量而丰富的教学相关资讯！ yjX4PWi78rMuglnRe25X2w==" id="_x0000_i1098" o:ole="" o:oleicon="f" style="width:18.6pt;height:19.2pt" type="#_x0000_t75">
            <v:imagedata o:title="eqIdabae99165cf933f23a31cfb7ff0347ac" r:id="rId150"/>
          </v:shape>
          <o:OLEObject DrawAspect="Content" ObjectID="_74" ProgID="Equation.DSMT4" ShapeID="_x0000_i1098" Type="Embed" r:id="rId153"/>
        </w:object>
      </w:r>
      <w:r>
        <w:rPr>
          <w:rFonts w:ascii="宋体" w:cs="宋体" w:eastAsia="宋体" w:hAnsi="宋体"/>
          <w:color w:val="000000"/>
        </w:rPr>
        <w:t>（选填“</w:t>
      </w:r>
      <w:r>
        <w:rPr>
          <w:rFonts w:ascii="Times New Roman" w:cs="Times New Roman" w:eastAsia="Times New Roman" w:hAnsi="Times New Roman"/>
          <w:color w:val="000000"/>
        </w:rPr>
        <w:t>&gt;</w:t>
      </w:r>
      <w:r>
        <w:rPr>
          <w:rFonts w:ascii="宋体" w:cs="宋体" w:eastAsia="宋体" w:hAnsi="宋体"/>
          <w:color w:val="000000"/>
        </w:rPr>
        <w:t>”“</w:t>
      </w:r>
      <w:r>
        <w:rPr>
          <w:rFonts w:ascii="Times New Roman" w:cs="Times New Roman" w:eastAsia="Times New Roman" w:hAnsi="Times New Roman"/>
          <w:color w:val="000000"/>
        </w:rPr>
        <w:t>&lt;</w:t>
      </w:r>
      <w:r>
        <w:rPr>
          <w:rFonts w:ascii="宋体" w:cs="宋体" w:eastAsia="宋体" w:hAnsi="宋体"/>
          <w:color w:val="000000"/>
        </w:rPr>
        <w:t>”或“</w:t>
      </w:r>
      <w:r>
        <w:rPr>
          <w:rFonts w:ascii="Times New Roman" w:cs="Times New Roman" w:eastAsia="Times New Roman" w:hAnsi="Times New Roman"/>
          <w:color w:val="000000"/>
        </w:rPr>
        <w:t>=</w:t>
      </w:r>
      <w:r>
        <w:rPr>
          <w:rFonts w:ascii="宋体" w:cs="宋体" w:eastAsia="宋体" w:hAnsi="宋体"/>
          <w:color w:val="000000"/>
        </w:rPr>
        <w:t>”），密度计在水中的浮力</w:t>
      </w:r>
      <w:r>
        <w:rPr>
          <w:color w:val="000000"/>
        </w:rPr>
        <w:t>______</w:t>
      </w:r>
      <w:r>
        <w:rPr>
          <w:rFonts w:ascii="宋体" w:cs="宋体" w:eastAsia="宋体" w:hAnsi="宋体"/>
          <w:color w:val="000000"/>
        </w:rPr>
        <w:t>（选填“大于”“等于”或“小于”）在另一液体中的浮力。</w:t>
      </w:r>
    </w:p>
    <w:p>
      <w:pPr>
        <w:spacing w:line="360" w:lineRule="auto"/>
        <w:jc w:val="left"/>
        <w:textAlignment w:val="center"/>
        <w:rPr>
          <w:color w:val="000000"/>
        </w:rPr>
      </w:pPr>
      <w:r>
        <w:rPr>
          <w:color w:val="000000"/>
        </w:rPr>
        <w:t>（5）</w:t>
      </w:r>
      <w:r>
        <w:rPr>
          <w:rFonts w:ascii="宋体" w:cs="宋体" w:eastAsia="宋体" w:hAnsi="宋体"/>
          <w:color w:val="000000"/>
        </w:rPr>
        <w:t>如图</w:t>
      </w:r>
      <w:r>
        <w:rPr>
          <w:rFonts w:ascii="Times New Roman" w:cs="Times New Roman" w:eastAsia="Times New Roman" w:hAnsi="Times New Roman"/>
          <w:color w:val="000000"/>
        </w:rPr>
        <w:t>2c</w:t>
      </w:r>
      <w:r>
        <w:rPr>
          <w:rFonts w:ascii="宋体" w:cs="宋体" w:eastAsia="宋体" w:hAnsi="宋体"/>
          <w:color w:val="000000"/>
        </w:rPr>
        <w:t>所示，是某高精度液体密度计的部分刻度线（单位为</w:t>
      </w:r>
      <w:r>
        <w:object>
          <v:shape alt="学科网(www.zxxk.com)--教育资源门户，提供试卷、教案、课件、论文、素材以及各类教学资源下载，还有大量而丰富的教学相关资讯！ yjX4PWi78rMuglnRe25X2w==" id="_x0000_i1099" o:ole="" o:oleicon="f" style="width:36.3pt;height:17.85pt" type="#_x0000_t75">
            <v:imagedata o:title="eqIda41b954c8cbb6a9c5e6375c380f7145d" r:id="rId154"/>
          </v:shape>
          <o:OLEObject DrawAspect="Content" ObjectID="_75" ProgID="Equation.DSMT4" ShapeID="_x0000_i1099" Type="Embed" r:id="rId155"/>
        </w:object>
      </w:r>
      <w:r>
        <w:rPr>
          <w:rFonts w:ascii="宋体" w:cs="宋体" w:eastAsia="宋体" w:hAnsi="宋体"/>
          <w:color w:val="000000"/>
        </w:rPr>
        <w:t>）。该密度计的分度值为</w:t>
      </w:r>
      <w:r>
        <w:rPr>
          <w:color w:val="000000"/>
        </w:rPr>
        <w:t>______</w:t>
      </w:r>
      <w:r>
        <w:object>
          <v:shape alt="学科网(www.zxxk.com)--教育资源门户，提供试卷、教案、课件、论文、素材以及各类教学资源下载，还有大量而丰富的教学相关资讯！ yjX4PWi78rMuglnRe25X2w==" id="_x0000_i1100" o:ole="" o:oleicon="f" style="width:36.3pt;height:17.85pt" type="#_x0000_t75">
            <v:imagedata o:title="eqIda41b954c8cbb6a9c5e6375c380f7145d" r:id="rId154"/>
          </v:shape>
          <o:OLEObject DrawAspect="Content" ObjectID="_76" ProgID="Equation.DSMT4" ShapeID="_x0000_i1100" Type="Embed" r:id="rId156"/>
        </w:object>
      </w:r>
      <w:r>
        <w:rPr>
          <w:rFonts w:ascii="宋体" w:cs="宋体" w:eastAsia="宋体" w:hAnsi="宋体"/>
          <w:color w:val="000000"/>
        </w:rPr>
        <w:t>，此时的读数应为</w:t>
      </w:r>
      <w:r>
        <w:rPr>
          <w:color w:val="000000"/>
        </w:rPr>
        <w:t>______</w:t>
      </w:r>
      <w:r>
        <w:object>
          <v:shape alt="学科网(www.zxxk.com)--教育资源门户，提供试卷、教案、课件、论文、素材以及各类教学资源下载，还有大量而丰富的教学相关资讯！ yjX4PWi78rMuglnRe25X2w==" id="_x0000_i1101" o:ole="" o:oleicon="f" style="width:36.7pt;height:18.35pt" type="#_x0000_t75">
            <v:imagedata o:title="eqId275bb2a73e9f9ae3f8074649c471a455" r:id="rId157"/>
          </v:shape>
          <o:OLEObject DrawAspect="Content" ObjectID="_77" ProgID="Equation.DSMT4" ShapeID="_x0000_i1101" Type="Embed" r:id="rId158"/>
        </w:object>
      </w:r>
      <w:r>
        <w:rPr>
          <w:rFonts w:ascii="宋体" w:cs="宋体" w:eastAsia="宋体" w:hAnsi="宋体"/>
          <w:color w:val="000000"/>
        </w:rPr>
        <w:t>。</w:t>
      </w:r>
      <w:r>
        <w:rPr>
          <w:color w:val="000000"/>
        </w:rPr>
        <w:br w:type="page"/>
      </w:r>
    </w:p>
    <w:p>
      <w:pPr>
        <w:spacing w:line="285" w:lineRule="auto"/>
        <w:jc w:val="center"/>
        <w:textAlignment w:val="center"/>
        <w:rPr>
          <w:color w:val="000000"/>
        </w:rPr>
      </w:pPr>
      <w:r>
        <w:rPr>
          <w:rFonts w:ascii="Times New Roman" w:cs="Times New Roman" w:eastAsia="Times New Roman" w:hAnsi="Times New Roman"/>
          <w:b/>
          <w:color w:val="000000"/>
          <w:sz w:val="32"/>
        </w:rPr>
        <w:t>2024-2025</w:t>
      </w:r>
      <w:r>
        <w:rPr>
          <w:rFonts w:ascii="宋体" w:cs="宋体" w:eastAsia="宋体" w:hAnsi="宋体"/>
          <w:b/>
          <w:color w:val="000000"/>
          <w:sz w:val="32"/>
        </w:rPr>
        <w:t>学年度第二学期期末测试卷</w:t>
      </w:r>
    </w:p>
    <w:p>
      <w:pPr>
        <w:spacing w:line="285" w:lineRule="auto"/>
        <w:jc w:val="center"/>
        <w:textAlignment w:val="center"/>
        <w:rPr>
          <w:color w:val="000000"/>
        </w:rPr>
      </w:pPr>
      <w:r>
        <w:rPr>
          <w:rFonts w:ascii="宋体" w:cs="宋体" w:eastAsia="宋体" w:hAnsi="宋体"/>
          <w:b/>
          <w:color w:val="000000"/>
          <w:sz w:val="32"/>
        </w:rPr>
        <w:t>八年级（初二）物理</w:t>
      </w:r>
    </w:p>
    <w:p>
      <w:pPr>
        <w:spacing w:line="285" w:lineRule="auto"/>
        <w:jc w:val="left"/>
        <w:textAlignment w:val="center"/>
        <w:rPr>
          <w:color w:val="000000"/>
        </w:rPr>
      </w:pPr>
      <w:r>
        <w:rPr>
          <w:rFonts w:ascii="宋体" w:cs="宋体" w:eastAsia="宋体" w:hAnsi="宋体"/>
          <w:b/>
          <w:color w:val="000000"/>
          <w:sz w:val="24"/>
        </w:rPr>
        <w:t>一、填空题（共</w:t>
      </w:r>
      <w:r>
        <w:rPr>
          <w:rFonts w:ascii="Times New Roman" w:cs="Times New Roman" w:eastAsia="Times New Roman" w:hAnsi="Times New Roman"/>
          <w:b/>
          <w:color w:val="000000"/>
          <w:sz w:val="24"/>
        </w:rPr>
        <w:t>20</w:t>
      </w:r>
      <w:r>
        <w:rPr>
          <w:rFonts w:ascii="宋体" w:cs="宋体" w:eastAsia="宋体" w:hAnsi="宋体"/>
          <w:b/>
          <w:color w:val="000000"/>
          <w:sz w:val="24"/>
        </w:rPr>
        <w:t>分，每空</w:t>
      </w:r>
      <w:r>
        <w:rPr>
          <w:rFonts w:ascii="Times New Roman" w:cs="Times New Roman" w:eastAsia="Times New Roman" w:hAnsi="Times New Roman"/>
          <w:b/>
          <w:color w:val="000000"/>
          <w:sz w:val="24"/>
        </w:rPr>
        <w:t>1</w:t>
      </w:r>
      <w:r>
        <w:rPr>
          <w:rFonts w:ascii="宋体" w:cs="宋体" w:eastAsia="宋体" w:hAnsi="宋体"/>
          <w:b/>
          <w:color w:val="000000"/>
          <w:sz w:val="24"/>
        </w:rPr>
        <w:t>分）</w:t>
      </w:r>
    </w:p>
    <w:p>
      <w:pPr>
        <w:spacing w:line="360" w:lineRule="auto"/>
        <w:textAlignment w:val="center"/>
        <w:rPr>
          <w:color w:val="2E75B6"/>
        </w:rPr>
      </w:pPr>
      <w:r>
        <w:rPr>
          <w:color w:val="2E75B6"/>
        </w:rPr>
        <w:t>【1题答案】</w:t>
      </w:r>
    </w:p>
    <w:p>
      <w:pPr>
        <w:spacing w:line="360" w:lineRule="auto"/>
        <w:textAlignment w:val="center"/>
        <w:rPr>
          <w:color w:val="000000"/>
        </w:rPr>
      </w:pPr>
      <w:r>
        <w:rPr>
          <w:color w:val="2E75B6"/>
        </w:rPr>
        <w:t>【答案】</w:t>
      </w:r>
      <w:r>
        <w:rPr>
          <w:color w:val="000000"/>
        </w:rPr>
        <w:t xml:space="preserve">    ①. </w:t>
      </w:r>
      <w:r>
        <w:rPr>
          <w:rFonts w:ascii="宋体" w:cs="宋体" w:eastAsia="宋体" w:hAnsi="宋体"/>
          <w:color w:val="000000"/>
        </w:rPr>
        <w:t>托里拆利</w:t>
      </w:r>
      <w:r>
        <w:rPr>
          <w:color w:val="000000"/>
        </w:rPr>
        <w:t xml:space="preserve">    ②. </w:t>
      </w:r>
      <w:r>
        <w:rPr>
          <w:rFonts w:ascii="宋体" w:cs="宋体" w:eastAsia="宋体" w:hAnsi="宋体"/>
          <w:color w:val="000000"/>
        </w:rPr>
        <w:t>电子</w:t>
      </w:r>
    </w:p>
    <w:p>
      <w:pPr>
        <w:spacing w:line="360" w:lineRule="auto"/>
        <w:textAlignment w:val="center"/>
        <w:rPr>
          <w:color w:val="2E75B6"/>
        </w:rPr>
      </w:pPr>
      <w:r>
        <w:rPr>
          <w:color w:val="2E75B6"/>
        </w:rPr>
        <w:t>【2题答案】</w:t>
      </w:r>
    </w:p>
    <w:p>
      <w:pPr>
        <w:spacing w:line="360" w:lineRule="auto"/>
        <w:textAlignment w:val="center"/>
        <w:rPr>
          <w:color w:val="000000"/>
        </w:rPr>
      </w:pPr>
      <w:r>
        <w:rPr>
          <w:color w:val="2E75B6"/>
        </w:rPr>
        <w:t>【答案】</w:t>
      </w:r>
      <w:r>
        <w:rPr>
          <w:color w:val="000000"/>
        </w:rPr>
        <w:t xml:space="preserve">    ①. </w:t>
      </w:r>
      <w:r>
        <w:rPr>
          <w:rFonts w:ascii="宋体" w:cs="宋体" w:eastAsia="宋体" w:hAnsi="宋体"/>
          <w:color w:val="000000"/>
        </w:rPr>
        <w:t>扩散</w:t>
      </w:r>
      <w:r>
        <w:rPr>
          <w:color w:val="000000"/>
        </w:rPr>
        <w:t xml:space="preserve">    ②. </w:t>
      </w:r>
      <w:r>
        <w:rPr>
          <w:rFonts w:ascii="宋体" w:cs="宋体" w:eastAsia="宋体" w:hAnsi="宋体"/>
          <w:color w:val="000000"/>
        </w:rPr>
        <w:t>引力</w:t>
      </w:r>
    </w:p>
    <w:p>
      <w:pPr>
        <w:spacing w:line="360" w:lineRule="auto"/>
        <w:textAlignment w:val="center"/>
        <w:rPr>
          <w:color w:val="2E75B6"/>
        </w:rPr>
      </w:pPr>
      <w:r>
        <w:rPr>
          <w:color w:val="2E75B6"/>
        </w:rPr>
        <w:t>【3题答案】</w:t>
      </w:r>
    </w:p>
    <w:p>
      <w:pPr>
        <w:spacing w:line="360" w:lineRule="auto"/>
        <w:textAlignment w:val="center"/>
        <w:rPr>
          <w:color w:val="000000"/>
        </w:rPr>
      </w:pPr>
      <w:r>
        <w:rPr>
          <w:color w:val="2E75B6"/>
        </w:rPr>
        <w:t>【答案】</w:t>
      </w:r>
      <w:r>
        <w:rPr>
          <w:color w:val="000000"/>
        </w:rPr>
        <w:t xml:space="preserve">    ①. </w:t>
      </w:r>
      <w:r>
        <w:rPr>
          <w:rFonts w:ascii="Times New Roman" w:cs="Times New Roman" w:eastAsia="Times New Roman" w:hAnsi="Times New Roman"/>
          <w:color w:val="000000"/>
        </w:rPr>
        <w:t>=</w:t>
      </w:r>
      <w:r>
        <w:rPr>
          <w:color w:val="000000"/>
        </w:rPr>
        <w:t xml:space="preserve">    ②. </w:t>
      </w:r>
      <w:r>
        <w:rPr>
          <w:rFonts w:ascii="宋体" w:cs="宋体" w:eastAsia="宋体" w:hAnsi="宋体"/>
          <w:color w:val="000000"/>
        </w:rPr>
        <w:t>不易</w:t>
      </w:r>
    </w:p>
    <w:p>
      <w:pPr>
        <w:spacing w:line="360" w:lineRule="auto"/>
        <w:textAlignment w:val="center"/>
        <w:rPr>
          <w:color w:val="2E75B6"/>
        </w:rPr>
      </w:pPr>
      <w:r>
        <w:rPr>
          <w:color w:val="2E75B6"/>
        </w:rPr>
        <w:t>【4题答案】</w:t>
      </w:r>
    </w:p>
    <w:p>
      <w:pPr>
        <w:spacing w:line="360" w:lineRule="auto"/>
        <w:textAlignment w:val="center"/>
        <w:rPr>
          <w:color w:val="000000"/>
        </w:rPr>
      </w:pPr>
      <w:r>
        <w:rPr>
          <w:color w:val="2E75B6"/>
        </w:rPr>
        <w:t>【答案】</w:t>
      </w:r>
      <w:r>
        <w:rPr>
          <w:color w:val="000000"/>
        </w:rPr>
        <w:t xml:space="preserve">    ①. </w:t>
      </w:r>
      <w:r>
        <w:rPr>
          <w:rFonts w:ascii="宋体" w:cs="宋体" w:eastAsia="宋体" w:hAnsi="宋体"/>
          <w:color w:val="000000"/>
        </w:rPr>
        <w:t>大</w:t>
      </w:r>
      <w:r>
        <w:rPr>
          <w:color w:val="000000"/>
        </w:rPr>
        <w:t xml:space="preserve">    ②. </w:t>
      </w:r>
      <w:r>
        <w:rPr>
          <w:rFonts w:ascii="宋体" w:cs="宋体" w:eastAsia="宋体" w:hAnsi="宋体"/>
          <w:color w:val="000000"/>
        </w:rPr>
        <w:t>小</w:t>
      </w:r>
    </w:p>
    <w:p>
      <w:pPr>
        <w:spacing w:line="360" w:lineRule="auto"/>
        <w:textAlignment w:val="center"/>
        <w:rPr>
          <w:color w:val="2E75B6"/>
        </w:rPr>
      </w:pPr>
      <w:r>
        <w:rPr>
          <w:color w:val="2E75B6"/>
        </w:rPr>
        <w:t>【5题答案】</w:t>
      </w:r>
    </w:p>
    <w:p>
      <w:pPr>
        <w:spacing w:line="360" w:lineRule="auto"/>
        <w:textAlignment w:val="center"/>
        <w:rPr>
          <w:color w:val="000000"/>
        </w:rPr>
      </w:pPr>
      <w:r>
        <w:rPr>
          <w:color w:val="2E75B6"/>
        </w:rPr>
        <w:t>【答案】</w:t>
      </w:r>
      <w:r>
        <w:rPr>
          <w:color w:val="000000"/>
        </w:rPr>
        <w:t xml:space="preserve">    ①. </w:t>
      </w:r>
      <w:r>
        <w:rPr>
          <w:rFonts w:ascii="宋体" w:cs="宋体" w:eastAsia="宋体" w:hAnsi="宋体"/>
          <w:color w:val="000000"/>
        </w:rPr>
        <w:t>连通器</w:t>
      </w:r>
      <w:r>
        <w:rPr>
          <w:color w:val="000000"/>
        </w:rPr>
        <w:t xml:space="preserve">    ②. </w:t>
      </w:r>
      <w:r>
        <w:rPr>
          <w:rFonts w:ascii="宋体" w:cs="宋体" w:eastAsia="宋体" w:hAnsi="宋体"/>
          <w:color w:val="000000"/>
        </w:rPr>
        <w:t>阀门</w:t>
      </w:r>
      <w:r>
        <w:rPr>
          <w:rFonts w:ascii="Times New Roman" w:cs="Times New Roman" w:eastAsia="Times New Roman" w:hAnsi="Times New Roman"/>
          <w:color w:val="000000"/>
        </w:rPr>
        <w:t>B</w:t>
      </w:r>
    </w:p>
    <w:p>
      <w:pPr>
        <w:spacing w:line="360" w:lineRule="auto"/>
        <w:textAlignment w:val="center"/>
        <w:rPr>
          <w:color w:val="2E75B6"/>
        </w:rPr>
      </w:pPr>
      <w:r>
        <w:rPr>
          <w:color w:val="2E75B6"/>
        </w:rPr>
        <w:t>【6题答案】</w:t>
      </w:r>
    </w:p>
    <w:p>
      <w:pPr>
        <w:spacing w:line="360" w:lineRule="auto"/>
        <w:textAlignment w:val="center"/>
        <w:rPr>
          <w:color w:val="000000"/>
        </w:rPr>
      </w:pPr>
      <w:r>
        <w:rPr>
          <w:color w:val="2E75B6"/>
        </w:rPr>
        <w:t>【答案】</w:t>
      </w:r>
      <w:r>
        <w:rPr>
          <w:color w:val="000000"/>
        </w:rPr>
        <w:t xml:space="preserve">    ①. </w:t>
      </w:r>
      <w:r>
        <w:rPr>
          <w:rFonts w:ascii="宋体" w:cs="宋体" w:eastAsia="宋体" w:hAnsi="宋体"/>
          <w:color w:val="000000"/>
        </w:rPr>
        <w:t>低</w:t>
      </w:r>
      <w:r>
        <w:rPr>
          <w:color w:val="000000"/>
        </w:rPr>
        <w:t xml:space="preserve">    ②. </w:t>
      </w:r>
      <w:r>
        <w:rPr>
          <w:rFonts w:ascii="宋体" w:cs="宋体" w:eastAsia="宋体" w:hAnsi="宋体"/>
          <w:color w:val="000000"/>
        </w:rPr>
        <w:t>高于</w:t>
      </w:r>
    </w:p>
    <w:p>
      <w:pPr>
        <w:spacing w:line="360" w:lineRule="auto"/>
        <w:textAlignment w:val="center"/>
        <w:rPr>
          <w:color w:val="2E75B6"/>
        </w:rPr>
      </w:pPr>
      <w:r>
        <w:rPr>
          <w:color w:val="2E75B6"/>
        </w:rPr>
        <w:t>【7题答案】</w:t>
      </w:r>
    </w:p>
    <w:p>
      <w:pPr>
        <w:spacing w:line="360" w:lineRule="auto"/>
        <w:textAlignment w:val="center"/>
        <w:rPr>
          <w:color w:val="000000"/>
        </w:rPr>
      </w:pPr>
      <w:r>
        <w:rPr>
          <w:color w:val="2E75B6"/>
        </w:rPr>
        <w:t>【答案】</w:t>
      </w:r>
      <w:r>
        <w:rPr>
          <w:color w:val="000000"/>
        </w:rPr>
        <w:t xml:space="preserve">    ①. </w:t>
      </w:r>
      <w:r>
        <w:rPr>
          <w:rFonts w:ascii="宋体" w:cs="宋体" w:eastAsia="宋体" w:hAnsi="宋体"/>
          <w:color w:val="000000"/>
        </w:rPr>
        <w:t>等于</w:t>
      </w:r>
      <w:r>
        <w:rPr>
          <w:color w:val="000000"/>
        </w:rPr>
        <w:t xml:space="preserve">    ②. </w:t>
      </w:r>
      <w:r>
        <w:rPr>
          <w:rFonts w:ascii="宋体" w:cs="宋体" w:eastAsia="宋体" w:hAnsi="宋体"/>
          <w:color w:val="000000"/>
        </w:rPr>
        <w:t>变大</w:t>
      </w:r>
    </w:p>
    <w:p>
      <w:pPr>
        <w:spacing w:line="360" w:lineRule="auto"/>
        <w:textAlignment w:val="center"/>
        <w:rPr>
          <w:color w:val="2E75B6"/>
        </w:rPr>
      </w:pPr>
      <w:r>
        <w:rPr>
          <w:color w:val="2E75B6"/>
        </w:rPr>
        <w:t>【8题答案】</w:t>
      </w:r>
    </w:p>
    <w:p>
      <w:pPr>
        <w:spacing w:line="360" w:lineRule="auto"/>
        <w:textAlignment w:val="center"/>
        <w:rPr>
          <w:color w:val="000000"/>
        </w:rPr>
      </w:pPr>
      <w:r>
        <w:rPr>
          <w:color w:val="2E75B6"/>
        </w:rPr>
        <w:t>【答案】</w:t>
      </w:r>
      <w:r>
        <w:rPr>
          <w:color w:val="000000"/>
        </w:rPr>
        <w:t xml:space="preserve">    ①. </w:t>
      </w:r>
      <w:r>
        <w:rPr>
          <w:rFonts w:ascii="Times New Roman" w:cs="Times New Roman" w:eastAsia="Times New Roman" w:hAnsi="Times New Roman"/>
          <w:color w:val="000000"/>
        </w:rPr>
        <w:t>=</w:t>
      </w:r>
      <w:r>
        <w:rPr>
          <w:color w:val="000000"/>
        </w:rPr>
        <w:t xml:space="preserve">    ②. </w:t>
      </w:r>
      <w:r>
        <w:rPr>
          <w:rFonts w:ascii="Times New Roman" w:cs="Times New Roman" w:eastAsia="Times New Roman" w:hAnsi="Times New Roman"/>
          <w:color w:val="000000"/>
        </w:rPr>
        <w:t>=</w:t>
      </w:r>
    </w:p>
    <w:p>
      <w:pPr>
        <w:spacing w:line="360" w:lineRule="auto"/>
        <w:textAlignment w:val="center"/>
        <w:rPr>
          <w:color w:val="2E75B6"/>
        </w:rPr>
      </w:pPr>
      <w:r>
        <w:rPr>
          <w:color w:val="2E75B6"/>
        </w:rPr>
        <w:t>【9题答案】</w:t>
      </w:r>
    </w:p>
    <w:p>
      <w:pPr>
        <w:spacing w:line="360" w:lineRule="auto"/>
        <w:textAlignment w:val="center"/>
        <w:rPr>
          <w:color w:val="000000"/>
        </w:rPr>
      </w:pPr>
      <w:r>
        <w:rPr>
          <w:color w:val="2E75B6"/>
        </w:rPr>
        <w:t>【答案】</w:t>
      </w:r>
      <w:r>
        <w:rPr>
          <w:color w:val="000000"/>
        </w:rPr>
        <w:t xml:space="preserve">    ①. </w:t>
      </w:r>
      <w:r>
        <w:rPr>
          <w:rFonts w:ascii="宋体" w:cs="宋体" w:eastAsia="宋体" w:hAnsi="宋体"/>
          <w:color w:val="000000"/>
        </w:rPr>
        <w:t>竖直向上</w:t>
      </w:r>
      <w:r>
        <w:rPr>
          <w:color w:val="000000"/>
        </w:rPr>
        <w:t xml:space="preserve">    ②. </w:t>
      </w:r>
      <w:r>
        <w:rPr>
          <w:rFonts w:ascii="宋体" w:cs="宋体" w:eastAsia="宋体" w:hAnsi="宋体"/>
          <w:color w:val="000000"/>
        </w:rPr>
        <w:t>不变</w:t>
      </w:r>
    </w:p>
    <w:p>
      <w:pPr>
        <w:spacing w:line="360" w:lineRule="auto"/>
        <w:textAlignment w:val="center"/>
        <w:rPr>
          <w:color w:val="2E75B6"/>
        </w:rPr>
      </w:pPr>
      <w:r>
        <w:rPr>
          <w:color w:val="2E75B6"/>
        </w:rPr>
        <w:t>【10题答案】</w:t>
      </w:r>
    </w:p>
    <w:p>
      <w:pPr>
        <w:spacing w:line="360" w:lineRule="auto"/>
        <w:textAlignment w:val="center"/>
        <w:rPr>
          <w:color w:val="000000"/>
        </w:rPr>
      </w:pPr>
      <w:r>
        <w:rPr>
          <w:color w:val="2E75B6"/>
        </w:rPr>
        <w:t>【答案】</w:t>
      </w:r>
      <w:r>
        <w:rPr>
          <w:color w:val="000000"/>
        </w:rPr>
        <w:t xml:space="preserve">    ①. </w:t>
      </w:r>
      <w:r>
        <w:rPr>
          <w:rFonts w:ascii="Times New Roman" w:cs="Times New Roman" w:eastAsia="Times New Roman" w:hAnsi="Times New Roman"/>
          <w:color w:val="000000"/>
        </w:rPr>
        <w:t>=</w:t>
      </w:r>
      <w:r>
        <w:rPr>
          <w:color w:val="000000"/>
        </w:rPr>
        <w:t xml:space="preserve">    ②. </w:t>
      </w:r>
      <w:r>
        <w:rPr>
          <w:rFonts w:ascii="Times New Roman" w:cs="Times New Roman" w:eastAsia="Times New Roman" w:hAnsi="Times New Roman"/>
          <w:color w:val="000000"/>
        </w:rPr>
        <w:t>=</w:t>
      </w:r>
    </w:p>
    <w:p>
      <w:pPr>
        <w:spacing w:line="285" w:lineRule="auto"/>
        <w:jc w:val="left"/>
        <w:textAlignment w:val="center"/>
        <w:rPr>
          <w:color w:val="000000"/>
        </w:rPr>
      </w:pPr>
      <w:r>
        <w:rPr>
          <w:rFonts w:ascii="宋体" w:cs="宋体" w:eastAsia="宋体" w:hAnsi="宋体"/>
          <w:b/>
          <w:color w:val="000000"/>
          <w:sz w:val="24"/>
        </w:rPr>
        <w:t>二、选择题（共</w:t>
      </w:r>
      <w:r>
        <w:rPr>
          <w:rFonts w:ascii="Times New Roman" w:cs="Times New Roman" w:eastAsia="Times New Roman" w:hAnsi="Times New Roman"/>
          <w:b/>
          <w:color w:val="000000"/>
          <w:sz w:val="24"/>
        </w:rPr>
        <w:t>26</w:t>
      </w:r>
      <w:r>
        <w:rPr>
          <w:rFonts w:ascii="宋体" w:cs="宋体" w:eastAsia="宋体" w:hAnsi="宋体"/>
          <w:b/>
          <w:color w:val="000000"/>
          <w:sz w:val="24"/>
        </w:rPr>
        <w:t>分，把你认为正确选项的代号填涂在答题卡上的相应位置上，第</w:t>
      </w:r>
      <w:r>
        <w:rPr>
          <w:rFonts w:ascii="Times New Roman" w:cs="Times New Roman" w:eastAsia="Times New Roman" w:hAnsi="Times New Roman"/>
          <w:b/>
          <w:color w:val="000000"/>
          <w:sz w:val="24"/>
        </w:rPr>
        <w:t>11-16</w:t>
      </w:r>
      <w:r>
        <w:rPr>
          <w:rFonts w:ascii="宋体" w:cs="宋体" w:eastAsia="宋体" w:hAnsi="宋体"/>
          <w:b/>
          <w:color w:val="000000"/>
          <w:sz w:val="24"/>
        </w:rPr>
        <w:t>小题，每小题只有一个正确选项，每小题</w:t>
      </w:r>
      <w:r>
        <w:rPr>
          <w:rFonts w:ascii="Times New Roman" w:cs="Times New Roman" w:eastAsia="Times New Roman" w:hAnsi="Times New Roman"/>
          <w:b/>
          <w:color w:val="000000"/>
          <w:sz w:val="24"/>
        </w:rPr>
        <w:t>3</w:t>
      </w:r>
      <w:r>
        <w:rPr>
          <w:rFonts w:ascii="宋体" w:cs="宋体" w:eastAsia="宋体" w:hAnsi="宋体"/>
          <w:b/>
          <w:color w:val="000000"/>
          <w:sz w:val="24"/>
        </w:rPr>
        <w:t>分；第</w:t>
      </w:r>
      <w:r>
        <w:rPr>
          <w:rFonts w:ascii="Times New Roman" w:cs="Times New Roman" w:eastAsia="Times New Roman" w:hAnsi="Times New Roman"/>
          <w:b/>
          <w:color w:val="000000"/>
          <w:sz w:val="24"/>
        </w:rPr>
        <w:t>17</w:t>
      </w:r>
      <w:r>
        <w:rPr>
          <w:rFonts w:ascii="宋体" w:cs="宋体" w:eastAsia="宋体" w:hAnsi="宋体"/>
          <w:b/>
          <w:color w:val="000000"/>
          <w:sz w:val="24"/>
        </w:rPr>
        <w:t>、</w:t>
      </w:r>
      <w:r>
        <w:rPr>
          <w:rFonts w:ascii="Times New Roman" w:cs="Times New Roman" w:eastAsia="Times New Roman" w:hAnsi="Times New Roman"/>
          <w:b/>
          <w:color w:val="000000"/>
          <w:sz w:val="24"/>
        </w:rPr>
        <w:t>18</w:t>
      </w:r>
      <w:r>
        <w:rPr>
          <w:rFonts w:ascii="宋体" w:cs="宋体" w:eastAsia="宋体" w:hAnsi="宋体"/>
          <w:b/>
          <w:color w:val="000000"/>
          <w:sz w:val="24"/>
        </w:rPr>
        <w:t>小题为多项选择，每小题</w:t>
      </w:r>
      <w:r>
        <w:rPr>
          <w:rFonts w:ascii="Times New Roman" w:cs="Times New Roman" w:eastAsia="Times New Roman" w:hAnsi="Times New Roman"/>
          <w:b/>
          <w:color w:val="000000"/>
          <w:sz w:val="24"/>
        </w:rPr>
        <w:t>4</w:t>
      </w:r>
      <w:r>
        <w:rPr>
          <w:rFonts w:ascii="宋体" w:cs="宋体" w:eastAsia="宋体" w:hAnsi="宋体"/>
          <w:b/>
          <w:color w:val="000000"/>
          <w:sz w:val="24"/>
        </w:rPr>
        <w:t>分，选择正确但不全得</w:t>
      </w:r>
      <w:r>
        <w:rPr>
          <w:rFonts w:ascii="Times New Roman" w:cs="Times New Roman" w:eastAsia="Times New Roman" w:hAnsi="Times New Roman"/>
          <w:b/>
          <w:color w:val="000000"/>
          <w:sz w:val="24"/>
        </w:rPr>
        <w:t>1</w:t>
      </w:r>
      <w:r>
        <w:rPr>
          <w:rFonts w:ascii="宋体" w:cs="宋体" w:eastAsia="宋体" w:hAnsi="宋体"/>
          <w:b/>
          <w:color w:val="000000"/>
          <w:sz w:val="24"/>
        </w:rPr>
        <w:t>分，不选、多选或错选得</w:t>
      </w:r>
      <w:r>
        <w:rPr>
          <w:rFonts w:ascii="Times New Roman" w:cs="Times New Roman" w:eastAsia="Times New Roman" w:hAnsi="Times New Roman"/>
          <w:b/>
          <w:color w:val="000000"/>
          <w:sz w:val="24"/>
        </w:rPr>
        <w:t>0</w:t>
      </w:r>
      <w:r>
        <w:rPr>
          <w:rFonts w:ascii="宋体" w:cs="宋体" w:eastAsia="宋体" w:hAnsi="宋体"/>
          <w:b/>
          <w:color w:val="000000"/>
          <w:sz w:val="24"/>
        </w:rPr>
        <w:t>分）</w:t>
      </w:r>
    </w:p>
    <w:p>
      <w:pPr>
        <w:spacing w:line="360" w:lineRule="auto"/>
        <w:textAlignment w:val="center"/>
        <w:rPr>
          <w:color w:val="2E75B6"/>
        </w:rPr>
      </w:pPr>
      <w:r>
        <w:rPr>
          <w:color w:val="2E75B6"/>
        </w:rPr>
        <w:t>【11题答案】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【12题答案】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【13题答案】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【14题答案】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【15题答案】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【16题答案】</w:t>
      </w:r>
    </w:p>
    <w:p>
      <w:pPr>
        <w:spacing w:line="360" w:lineRule="auto"/>
        <w:textAlignment w:val="center"/>
        <w:rPr>
          <w:color w:val="000000"/>
        </w:rPr>
      </w:pPr>
      <w:r>
        <w:rPr>
          <w:color w:val="2E75B6"/>
        </w:rPr>
        <w:t>【答案】</w:t>
      </w:r>
      <w:r>
        <w:rPr>
          <w:color w:val="000000"/>
        </w:rPr>
        <w:t>D</w:t>
      </w:r>
    </w:p>
    <w:p>
      <w:pPr>
        <w:spacing w:line="360" w:lineRule="auto"/>
        <w:textAlignment w:val="center"/>
        <w:rPr>
          <w:color w:val="2E75B6"/>
        </w:rPr>
      </w:pPr>
      <w:r>
        <w:rPr>
          <w:color w:val="2E75B6"/>
        </w:rPr>
        <w:t>【17题答案】</w:t>
      </w:r>
    </w:p>
    <w:p>
      <w:pPr>
        <w:spacing w:line="360" w:lineRule="auto"/>
        <w:textAlignment w:val="center"/>
        <w:rPr>
          <w:color w:val="000000"/>
        </w:rPr>
      </w:pPr>
      <w:r>
        <w:rPr>
          <w:color w:val="2E75B6"/>
        </w:rPr>
        <w:t>【答案】</w:t>
      </w:r>
      <w:r>
        <w:rPr>
          <w:color w:val="000000"/>
        </w:rPr>
        <w:t>BD</w:t>
      </w:r>
    </w:p>
    <w:p>
      <w:pPr>
        <w:spacing w:line="360" w:lineRule="auto"/>
        <w:textAlignment w:val="center"/>
        <w:rPr>
          <w:color w:val="2E75B6"/>
        </w:rPr>
      </w:pPr>
      <w:r>
        <w:rPr>
          <w:color w:val="2E75B6"/>
        </w:rPr>
        <w:t>【18题答案】</w:t>
      </w:r>
    </w:p>
    <w:p>
      <w:pPr>
        <w:spacing w:line="360" w:lineRule="auto"/>
        <w:textAlignment w:val="center"/>
        <w:rPr>
          <w:color w:val="000000"/>
        </w:rPr>
      </w:pPr>
      <w:r>
        <w:rPr>
          <w:color w:val="2E75B6"/>
        </w:rPr>
        <w:t>【答案】</w:t>
      </w:r>
      <w:r>
        <w:rPr>
          <w:color w:val="000000"/>
        </w:rPr>
        <w:t>AB</w:t>
      </w:r>
    </w:p>
    <w:p>
      <w:pPr>
        <w:spacing w:line="285" w:lineRule="auto"/>
        <w:jc w:val="left"/>
        <w:textAlignment w:val="center"/>
        <w:rPr>
          <w:color w:val="000000"/>
        </w:rPr>
      </w:pPr>
      <w:r>
        <w:rPr>
          <w:rFonts w:ascii="宋体" w:cs="宋体" w:eastAsia="宋体" w:hAnsi="宋体"/>
          <w:b/>
          <w:color w:val="000000"/>
          <w:sz w:val="24"/>
        </w:rPr>
        <w:t>三、计算题（共</w:t>
      </w:r>
      <w:r>
        <w:rPr>
          <w:rFonts w:ascii="Times New Roman" w:cs="Times New Roman" w:eastAsia="Times New Roman" w:hAnsi="Times New Roman"/>
          <w:b/>
          <w:color w:val="000000"/>
          <w:sz w:val="24"/>
        </w:rPr>
        <w:t>26</w:t>
      </w:r>
      <w:r>
        <w:rPr>
          <w:rFonts w:ascii="宋体" w:cs="宋体" w:eastAsia="宋体" w:hAnsi="宋体"/>
          <w:b/>
          <w:color w:val="000000"/>
          <w:sz w:val="24"/>
        </w:rPr>
        <w:t>分，第</w:t>
      </w:r>
      <w:r>
        <w:rPr>
          <w:rFonts w:ascii="Times New Roman" w:cs="Times New Roman" w:eastAsia="Times New Roman" w:hAnsi="Times New Roman"/>
          <w:b/>
          <w:color w:val="000000"/>
          <w:sz w:val="24"/>
        </w:rPr>
        <w:t>19</w:t>
      </w:r>
      <w:r>
        <w:rPr>
          <w:rFonts w:ascii="宋体" w:cs="宋体" w:eastAsia="宋体" w:hAnsi="宋体"/>
          <w:b/>
          <w:color w:val="000000"/>
          <w:sz w:val="24"/>
        </w:rPr>
        <w:t>小题</w:t>
      </w:r>
      <w:r>
        <w:rPr>
          <w:rFonts w:ascii="Times New Roman" w:cs="Times New Roman" w:eastAsia="Times New Roman" w:hAnsi="Times New Roman"/>
          <w:b/>
          <w:color w:val="000000"/>
          <w:sz w:val="24"/>
        </w:rPr>
        <w:t>8</w:t>
      </w:r>
      <w:r>
        <w:rPr>
          <w:rFonts w:ascii="宋体" w:cs="宋体" w:eastAsia="宋体" w:hAnsi="宋体"/>
          <w:b/>
          <w:color w:val="000000"/>
          <w:sz w:val="24"/>
        </w:rPr>
        <w:t>分、第</w:t>
      </w:r>
      <w:r>
        <w:rPr>
          <w:rFonts w:ascii="Times New Roman" w:cs="Times New Roman" w:eastAsia="Times New Roman" w:hAnsi="Times New Roman"/>
          <w:b/>
          <w:color w:val="000000"/>
          <w:sz w:val="24"/>
        </w:rPr>
        <w:t>20</w:t>
      </w:r>
      <w:r>
        <w:rPr>
          <w:rFonts w:ascii="宋体" w:cs="宋体" w:eastAsia="宋体" w:hAnsi="宋体"/>
          <w:b/>
          <w:color w:val="000000"/>
          <w:sz w:val="24"/>
        </w:rPr>
        <w:t>小题</w:t>
      </w:r>
      <w:r>
        <w:rPr>
          <w:rFonts w:ascii="Times New Roman" w:cs="Times New Roman" w:eastAsia="Times New Roman" w:hAnsi="Times New Roman"/>
          <w:b/>
          <w:color w:val="000000"/>
          <w:sz w:val="24"/>
        </w:rPr>
        <w:t>9</w:t>
      </w:r>
      <w:r>
        <w:rPr>
          <w:rFonts w:ascii="宋体" w:cs="宋体" w:eastAsia="宋体" w:hAnsi="宋体"/>
          <w:b/>
          <w:color w:val="000000"/>
          <w:sz w:val="24"/>
        </w:rPr>
        <w:t>分、第</w:t>
      </w:r>
      <w:r>
        <w:rPr>
          <w:rFonts w:ascii="Times New Roman" w:cs="Times New Roman" w:eastAsia="Times New Roman" w:hAnsi="Times New Roman"/>
          <w:b/>
          <w:color w:val="000000"/>
          <w:sz w:val="24"/>
        </w:rPr>
        <w:t>21</w:t>
      </w:r>
      <w:r>
        <w:rPr>
          <w:rFonts w:ascii="宋体" w:cs="宋体" w:eastAsia="宋体" w:hAnsi="宋体"/>
          <w:b/>
          <w:color w:val="000000"/>
          <w:sz w:val="24"/>
        </w:rPr>
        <w:t>小题</w:t>
      </w:r>
      <w:r>
        <w:rPr>
          <w:rFonts w:ascii="Times New Roman" w:cs="Times New Roman" w:eastAsia="Times New Roman" w:hAnsi="Times New Roman"/>
          <w:b/>
          <w:color w:val="000000"/>
          <w:sz w:val="24"/>
        </w:rPr>
        <w:t>9</w:t>
      </w:r>
      <w:r>
        <w:rPr>
          <w:rFonts w:ascii="宋体" w:cs="宋体" w:eastAsia="宋体" w:hAnsi="宋体"/>
          <w:b/>
          <w:color w:val="000000"/>
          <w:sz w:val="24"/>
        </w:rPr>
        <w:t>分）</w:t>
      </w:r>
    </w:p>
    <w:p>
      <w:pPr>
        <w:spacing w:line="360" w:lineRule="auto"/>
        <w:textAlignment w:val="center"/>
        <w:rPr>
          <w:color w:val="2E75B6"/>
        </w:rPr>
      </w:pPr>
      <w:r>
        <w:rPr>
          <w:color w:val="2E75B6"/>
        </w:rPr>
        <w:t>【19题答案】</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450N</w: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yjX4PWi78rMuglnRe25X2w==" id="_x0000_i1102" o:ole="" o:oleicon="f" style="width:54.75pt;height:15.75pt" type="#_x0000_t75">
            <v:imagedata o:title="eqIde42eefa9d45f9ff74607882c72833fdd" r:id="rId159"/>
          </v:shape>
          <o:OLEObject DrawAspect="Content" ObjectID="_78" ProgID="Equation.DSMT4" ShapeID="_x0000_i1102" Type="Embed" r:id="rId160"/>
        </w:object>
      </w:r>
    </w:p>
    <w:p>
      <w:pPr>
        <w:spacing w:line="360" w:lineRule="auto"/>
        <w:textAlignment w:val="center"/>
        <w:rPr>
          <w:color w:val="2E75B6"/>
        </w:rPr>
      </w:pPr>
      <w:r>
        <w:rPr>
          <w:color w:val="2E75B6"/>
        </w:rPr>
        <w:t>【20题答案】</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yjX4PWi78rMuglnRe25X2w==" id="_x0000_i1103" o:ole="" o:oleicon="f" style="width:47.25pt;height:15.75pt" type="#_x0000_t75">
            <v:imagedata o:title="eqId566413ff977baeec8344f697fb500971" r:id="rId161"/>
          </v:shape>
          <o:OLEObject DrawAspect="Content" ObjectID="_79" ProgID="Equation.DSMT4" ShapeID="_x0000_i1103" Type="Embed" r:id="rId162"/>
        </w:objec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yjX4PWi78rMuglnRe25X2w==" id="_x0000_i1104" o:ole="" o:oleicon="f" style="width:48.25pt;height:16.3pt" type="#_x0000_t75">
            <v:imagedata o:title="eqId1f924b3d212726076cff4fb7a77769dc" r:id="rId163"/>
          </v:shape>
          <o:OLEObject DrawAspect="Content" ObjectID="_80" ProgID="Equation.DSMT4" ShapeID="_x0000_i1104" Type="Embed" r:id="rId164"/>
        </w:object>
      </w:r>
      <w:r>
        <w:rPr>
          <w:color w:val="000000"/>
        </w:rPr>
        <w:t xml:space="preserve">    </w:t>
      </w:r>
    </w:p>
    <w:p>
      <w:pPr>
        <w:spacing w:line="360" w:lineRule="auto"/>
        <w:textAlignment w:val="center"/>
        <w:rPr>
          <w:color w:val="000000"/>
        </w:rPr>
      </w:pPr>
      <w:r>
        <w:rPr>
          <w:color w:val="000000"/>
        </w:rPr>
        <w:t>（3）</w:t>
      </w:r>
      <w:r>
        <w:rPr>
          <w:rFonts w:ascii="Times New Roman" w:cs="Times New Roman" w:eastAsia="Times New Roman" w:hAnsi="Times New Roman"/>
          <w:color w:val="000000"/>
        </w:rPr>
        <w:t>1000N</w:t>
      </w:r>
    </w:p>
    <w:p>
      <w:pPr>
        <w:spacing w:line="360" w:lineRule="auto"/>
        <w:textAlignment w:val="center"/>
        <w:rPr>
          <w:color w:val="2E75B6"/>
        </w:rPr>
      </w:pPr>
      <w:r>
        <w:rPr>
          <w:color w:val="2E75B6"/>
        </w:rPr>
        <w:t>【21题答案】</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0.45N</w: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yjX4PWi78rMuglnRe25X2w==" id="_x0000_i1105" o:ole="" o:oleicon="f" style="width:77pt;height:18.15pt" type="#_x0000_t75">
            <v:imagedata o:title="eqId6173c29938f6a61ea37195b1495b67f5" r:id="rId165"/>
          </v:shape>
          <o:OLEObject DrawAspect="Content" ObjectID="_81" ProgID="Equation.DSMT4" ShapeID="_x0000_i1105" Type="Embed" r:id="rId166"/>
        </w:objec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yjX4PWi78rMuglnRe25X2w==" id="_x0000_i1106" o:ole="" o:oleicon="f" style="width:83pt;height:18pt" type="#_x0000_t75">
            <v:imagedata o:title="eqId6b91283f23c64527c5f1f9537f34b37c" r:id="rId167"/>
          </v:shape>
          <o:OLEObject DrawAspect="Content" ObjectID="_82" ProgID="Equation.DSMT4" ShapeID="_x0000_i1106" Type="Embed" r:id="rId168"/>
        </w:object>
      </w:r>
    </w:p>
    <w:p>
      <w:pPr>
        <w:spacing w:line="285" w:lineRule="auto"/>
        <w:jc w:val="left"/>
        <w:textAlignment w:val="center"/>
        <w:rPr>
          <w:color w:val="000000"/>
        </w:rPr>
      </w:pPr>
      <w:r>
        <w:rPr>
          <w:rFonts w:ascii="宋体" w:cs="宋体" w:eastAsia="宋体" w:hAnsi="宋体"/>
          <w:b/>
          <w:color w:val="000000"/>
          <w:sz w:val="24"/>
        </w:rPr>
        <w:t>四、实验与探究题（共</w:t>
      </w:r>
      <w:r>
        <w:rPr>
          <w:rFonts w:ascii="Times New Roman" w:cs="Times New Roman" w:eastAsia="Times New Roman" w:hAnsi="Times New Roman"/>
          <w:b/>
          <w:color w:val="000000"/>
          <w:sz w:val="24"/>
        </w:rPr>
        <w:t>28</w:t>
      </w:r>
      <w:r>
        <w:rPr>
          <w:rFonts w:ascii="宋体" w:cs="宋体" w:eastAsia="宋体" w:hAnsi="宋体"/>
          <w:b/>
          <w:color w:val="000000"/>
          <w:sz w:val="24"/>
        </w:rPr>
        <w:t>分，每小题</w:t>
      </w:r>
      <w:r>
        <w:rPr>
          <w:rFonts w:ascii="Times New Roman" w:cs="Times New Roman" w:eastAsia="Times New Roman" w:hAnsi="Times New Roman"/>
          <w:b/>
          <w:color w:val="000000"/>
          <w:sz w:val="24"/>
        </w:rPr>
        <w:t>7</w:t>
      </w:r>
      <w:r>
        <w:rPr>
          <w:rFonts w:ascii="宋体" w:cs="宋体" w:eastAsia="宋体" w:hAnsi="宋体"/>
          <w:b/>
          <w:color w:val="000000"/>
          <w:sz w:val="24"/>
        </w:rPr>
        <w:t>分）</w:t>
      </w:r>
    </w:p>
    <w:p>
      <w:pPr>
        <w:spacing w:line="360" w:lineRule="auto"/>
        <w:textAlignment w:val="center"/>
        <w:rPr>
          <w:color w:val="2E75B6"/>
        </w:rPr>
      </w:pPr>
      <w:r>
        <w:rPr>
          <w:color w:val="2E75B6"/>
        </w:rPr>
        <w:t>【22题答案】</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酒精</w:t>
      </w:r>
      <w:r>
        <w:rPr>
          <w:color w:val="000000"/>
        </w:rPr>
        <w:t xml:space="preserve">    </w:t>
      </w:r>
      <w:r>
        <w:rPr>
          <w:color w:val="000000"/>
        </w:rPr>
        <w:t>（2）</w:t>
      </w:r>
      <w:r>
        <w:rPr>
          <w:color w:val="000000"/>
        </w:rPr>
        <w:t xml:space="preserve">    ①. </w:t>
      </w:r>
      <w:r>
        <w:rPr>
          <w:rFonts w:ascii="宋体" w:cs="宋体" w:eastAsia="宋体" w:hAnsi="宋体"/>
          <w:color w:val="000000"/>
        </w:rPr>
        <w:t>大于</w:t>
      </w:r>
      <w:r>
        <w:rPr>
          <w:color w:val="000000"/>
        </w:rPr>
        <w:t xml:space="preserve">    ②. </w:t>
      </w:r>
      <w:r>
        <w:rPr>
          <w:rFonts w:ascii="Times New Roman" w:cs="Times New Roman" w:eastAsia="Times New Roman" w:hAnsi="Times New Roman"/>
          <w:color w:val="000000"/>
        </w:rPr>
        <w:t>B</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宋体" w:cs="宋体" w:eastAsia="宋体" w:hAnsi="宋体"/>
          <w:color w:val="000000"/>
        </w:rPr>
        <w:t>高度差</w:t>
      </w:r>
      <w:r>
        <w:rPr>
          <w:color w:val="000000"/>
        </w:rPr>
        <w:t xml:space="preserve">    ②. </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d</w:t>
      </w:r>
      <w:r>
        <w:rPr>
          <w:color w:val="000000"/>
        </w:rPr>
        <w:t xml:space="preserve">    ③. </w:t>
      </w:r>
      <w:r>
        <w:rPr>
          <w:rFonts w:ascii="宋体" w:cs="宋体" w:eastAsia="宋体" w:hAnsi="宋体"/>
          <w:color w:val="000000"/>
        </w:rPr>
        <w:t>密度</w:t>
      </w:r>
      <w:r>
        <w:rPr>
          <w:color w:val="000000"/>
        </w:rPr>
        <w:t xml:space="preserve">    </w:t>
      </w:r>
    </w:p>
    <w:p>
      <w:pPr>
        <w:spacing w:line="360" w:lineRule="auto"/>
        <w:textAlignment w:val="center"/>
        <w:rPr>
          <w:color w:val="000000"/>
        </w:rPr>
      </w:pPr>
      <w:r>
        <w:rPr>
          <w:color w:val="000000"/>
        </w:rPr>
        <w:t>（4）</w:t>
      </w:r>
      <w:r>
        <w:rPr>
          <w:rFonts w:ascii="宋体" w:cs="宋体" w:eastAsia="宋体" w:hAnsi="宋体"/>
          <w:color w:val="000000"/>
        </w:rPr>
        <w:t>向左凸起</w:t>
      </w:r>
    </w:p>
    <w:p>
      <w:pPr>
        <w:spacing w:line="360" w:lineRule="auto"/>
        <w:textAlignment w:val="center"/>
        <w:rPr>
          <w:color w:val="2E75B6"/>
        </w:rPr>
      </w:pPr>
      <w:r>
        <w:rPr>
          <w:color w:val="2E75B6"/>
        </w:rPr>
        <w:t>【23题答案】</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大气压</w:t>
      </w:r>
      <w:r>
        <w:rPr>
          <w:color w:val="000000"/>
        </w:rPr>
        <w:t xml:space="preserve">    </w:t>
      </w:r>
      <w:r>
        <w:rPr>
          <w:color w:val="000000"/>
        </w:rPr>
        <w:t>（2）</w:t>
      </w:r>
      <w:r>
        <w:rPr>
          <w:rFonts w:ascii="宋体" w:cs="宋体" w:eastAsia="宋体" w:hAnsi="宋体"/>
          <w:color w:val="000000"/>
        </w:rPr>
        <w:t>直径</w:t>
      </w:r>
      <w:r>
        <w:rPr>
          <w:color w:val="000000"/>
        </w:rPr>
        <w:t xml:space="preserve">    </w:t>
      </w:r>
    </w:p>
    <w:p>
      <w:pPr>
        <w:spacing w:line="360" w:lineRule="auto"/>
        <w:textAlignment w:val="center"/>
        <w:rPr>
          <w:color w:val="000000"/>
        </w:rPr>
      </w:pPr>
      <w:r>
        <w:rPr>
          <w:color w:val="000000"/>
        </w:rPr>
        <w:t>（3）</w:t>
      </w:r>
      <w:r>
        <w:rPr>
          <w:color w:val="000000"/>
        </w:rPr>
        <w:t xml:space="preserve">    ①. </w:t>
      </w:r>
      <w:r>
        <w:object>
          <v:shape alt="学科网(www.zxxk.com)--教育资源门户，提供试卷、教案、课件、论文、素材以及各类教学资源下载，还有大量而丰富的教学相关资讯！ yjX4PWi78rMuglnRe25X2w==" id="_x0000_i1107" o:ole="" o:oleicon="f" style="width:42.05pt;height:36.85pt" type="#_x0000_t75">
            <v:imagedata o:title="eqIde512e223efc50cd873f7d5b0e9896c8e" r:id="rId169"/>
          </v:shape>
          <o:OLEObject DrawAspect="Content" ObjectID="_83" ProgID="Equation.DSMT4" ShapeID="_x0000_i1107" Type="Embed" r:id="rId170"/>
        </w:object>
      </w:r>
      <w:r>
        <w:rPr>
          <w:color w:val="000000"/>
        </w:rPr>
        <w:t xml:space="preserve">    ②. </w:t>
      </w:r>
      <w:r>
        <w:rPr>
          <w:rFonts w:ascii="宋体" w:cs="宋体" w:eastAsia="宋体" w:hAnsi="宋体"/>
          <w:color w:val="000000"/>
        </w:rPr>
        <w:t>排尽空气</w:t>
      </w:r>
      <w:r>
        <w:rPr>
          <w:color w:val="000000"/>
        </w:rPr>
        <w:t xml:space="preserve">    ③. </w:t>
      </w:r>
      <w:r>
        <w:rPr>
          <w:rFonts w:ascii="Times New Roman" w:cs="Times New Roman" w:eastAsia="Times New Roman" w:hAnsi="Times New Roman"/>
          <w:color w:val="000000"/>
        </w:rPr>
        <w:t>B</w:t>
      </w:r>
      <w:r>
        <w:rPr>
          <w:color w:val="000000"/>
        </w:rPr>
        <w:t xml:space="preserve">    </w:t>
      </w:r>
    </w:p>
    <w:p>
      <w:pPr>
        <w:spacing w:line="360" w:lineRule="auto"/>
        <w:textAlignment w:val="center"/>
        <w:rPr>
          <w:color w:val="000000"/>
        </w:rPr>
      </w:pPr>
      <w:r>
        <w:rPr>
          <w:color w:val="000000"/>
        </w:rPr>
        <w:t>（4）</w:t>
      </w:r>
      <w:r>
        <w:object>
          <v:shape alt="学科网(www.zxxk.com)--教育资源门户，提供试卷、教案、课件、论文、素材以及各类教学资源下载，还有大量而丰富的教学相关资讯！ yjX4PWi78rMuglnRe25X2w==" id="_x0000_i1108" o:ole="" o:oleicon="f" style="width:59.5pt;height:18pt" type="#_x0000_t75">
            <v:imagedata o:title="eqId6b07f23979d933fff5200059ff3518bd" r:id="rId171"/>
          </v:shape>
          <o:OLEObject DrawAspect="Content" ObjectID="_84" ProgID="Equation.DSMT4" ShapeID="_x0000_i1108" Type="Embed" r:id="rId172"/>
        </w:object>
      </w:r>
      <w:r>
        <w:rPr>
          <w:color w:val="000000"/>
        </w:rPr>
        <w:t xml:space="preserve">    </w:t>
      </w:r>
    </w:p>
    <w:p>
      <w:pPr>
        <w:spacing w:line="360" w:lineRule="auto"/>
        <w:textAlignment w:val="center"/>
        <w:rPr>
          <w:color w:val="000000"/>
        </w:rPr>
      </w:pPr>
      <w:r>
        <w:rPr>
          <w:color w:val="000000"/>
        </w:rPr>
        <w:t>（5）</w:t>
      </w:r>
      <w:r>
        <w:object>
          <v:shape alt="学科网(www.zxxk.com)--教育资源门户，提供试卷、教案、课件、论文、素材以及各类教学资源下载，还有大量而丰富的教学相关资讯！ yjX4PWi78rMuglnRe25X2w==" id="_x0000_i1109" o:ole="" o:oleicon="f" style="width:48pt;height:16.2pt" type="#_x0000_t75">
            <v:imagedata o:title="eqIddd7a293e631d3f50e8a6cbffae008ec0" r:id="rId173"/>
          </v:shape>
          <o:OLEObject DrawAspect="Content" ObjectID="_85" ProgID="Equation.DSMT4" ShapeID="_x0000_i1109" Type="Embed" r:id="rId174"/>
        </w:object>
      </w:r>
    </w:p>
    <w:p>
      <w:pPr>
        <w:spacing w:line="360" w:lineRule="auto"/>
        <w:textAlignment w:val="center"/>
        <w:rPr>
          <w:color w:val="2E75B6"/>
        </w:rPr>
      </w:pPr>
      <w:r>
        <w:rPr>
          <w:color w:val="2E75B6"/>
        </w:rPr>
        <w:t>【24题答案】</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cs="宋体" w:eastAsia="宋体" w:hAnsi="宋体"/>
          <w:color w:val="000000"/>
        </w:rPr>
        <w:t>液体密度</w:t>
      </w:r>
      <w:r>
        <w:rPr>
          <w:color w:val="000000"/>
        </w:rPr>
        <w:t xml:space="preserve">    ②. </w:t>
      </w:r>
      <w:r>
        <w:rPr>
          <w:rFonts w:ascii="宋体" w:cs="宋体" w:eastAsia="宋体" w:hAnsi="宋体"/>
          <w:color w:val="000000"/>
        </w:rPr>
        <w:t>物体密度</w:t>
      </w:r>
      <w:r>
        <w:rPr>
          <w:color w:val="000000"/>
        </w:rPr>
        <w:t xml:space="preserve">    </w:t>
      </w:r>
    </w:p>
    <w:p>
      <w:pPr>
        <w:spacing w:line="360" w:lineRule="auto"/>
        <w:textAlignment w:val="center"/>
        <w:rPr>
          <w:color w:val="000000"/>
        </w:rPr>
      </w:pPr>
      <w:r>
        <w:rPr>
          <w:color w:val="000000"/>
        </w:rPr>
        <w:t>（2）</w:t>
      </w:r>
      <w:r>
        <w:rPr>
          <w:color w:val="000000"/>
        </w:rPr>
        <w:t xml:space="preserve">    ①. </w:t>
      </w:r>
      <w:r>
        <w:rPr>
          <w:color w:val="000000"/>
        </w:rPr>
        <w:drawing>
          <wp:inline>
            <wp:extent cx="2143125" cy="1562100"/>
            <wp:docPr descr="学科网(www.zxxk.com)--教育资源门户，提供试卷、教案、课件、论文、素材以及各类教学资源下载，还有大量而丰富的教学相关资讯！ yjX4PWi78rMuglnRe25X2w=="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175"/>
                    <a:stretch>
                      <a:fillRect/>
                    </a:stretch>
                  </pic:blipFill>
                  <pic:spPr>
                    <a:xfrm>
                      <a:off x="0" y="0"/>
                      <a:ext cx="2143125" cy="1562100"/>
                    </a:xfrm>
                    <a:prstGeom prst="rect">
                      <a:avLst/>
                    </a:prstGeom>
                  </pic:spPr>
                </pic:pic>
              </a:graphicData>
            </a:graphic>
          </wp:inline>
        </w:drawing>
      </w:r>
      <w:r>
        <w:rPr>
          <w:color w:val="000000"/>
        </w:rPr>
        <w:t xml:space="preserve">    ②. </w:t>
      </w:r>
      <w:r>
        <w:rPr>
          <w:rFonts w:ascii="宋体" w:cs="宋体" w:eastAsia="宋体" w:hAnsi="宋体"/>
          <w:color w:val="000000"/>
        </w:rPr>
        <w:t>深度变了，</w:t>
      </w:r>
      <w:r>
        <w:object>
          <v:shape alt="学科网(www.zxxk.com)--教育资源门户，提供试卷、教案、课件、论文、素材以及各类教学资源下载，还有大量而丰富的教学相关资讯！ yjX4PWi78rMuglnRe25X2w==" id="_x0000_i1110" o:ole="" o:oleicon="f" style="width:17.25pt;height:18.75pt" type="#_x0000_t75">
            <v:imagedata o:title="eqIdd6908c07498cfdd320351ab43e29a1cd" r:id="rId176"/>
          </v:shape>
          <o:OLEObject DrawAspect="Content" ObjectID="_86" ProgID="Equation.DSMT4" ShapeID="_x0000_i1110" Type="Embed" r:id="rId177"/>
        </w:object>
      </w:r>
      <w:r>
        <w:rPr>
          <w:rFonts w:ascii="宋体" w:cs="宋体" w:eastAsia="宋体" w:hAnsi="宋体"/>
          <w:color w:val="000000"/>
        </w:rPr>
        <w:t>也跟着变了</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宋体" w:cs="宋体" w:eastAsia="宋体" w:hAnsi="宋体"/>
          <w:color w:val="000000"/>
        </w:rPr>
        <w:t>物体形状</w:t>
      </w:r>
      <w:r>
        <w:rPr>
          <w:color w:val="000000"/>
        </w:rPr>
        <w:t xml:space="preserve">    ②. </w:t>
      </w:r>
      <w:r>
        <w:rPr>
          <w:rFonts w:ascii="宋体" w:cs="宋体" w:eastAsia="宋体" w:hAnsi="宋体"/>
          <w:color w:val="000000"/>
        </w:rPr>
        <w:t>不同</w:t>
      </w:r>
    </w:p>
    <w:p>
      <w:pPr>
        <w:spacing w:line="360" w:lineRule="auto"/>
        <w:textAlignment w:val="center"/>
        <w:rPr>
          <w:color w:val="2E75B6"/>
        </w:rPr>
      </w:pPr>
      <w:r>
        <w:rPr>
          <w:color w:val="2E75B6"/>
        </w:rPr>
        <w:t>【25题答案】</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yjX4PWi78rMuglnRe25X2w==" id="_x0000_i1111" o:ole="" o:oleicon="f" style="width:80.25pt;height:18pt" type="#_x0000_t75">
            <v:imagedata o:title="eqId1768a25ac74a21d725d77bf899a8d017" r:id="rId178"/>
          </v:shape>
          <o:OLEObject DrawAspect="Content" ObjectID="_87" ProgID="Equation.DSMT4" ShapeID="_x0000_i1111" Type="Embed" r:id="rId179"/>
        </w:object>
      </w:r>
      <w:r>
        <w:rPr>
          <w:color w:val="000000"/>
        </w:rPr>
        <w:t xml:space="preserve">    </w:t>
      </w:r>
    </w:p>
    <w:p>
      <w:pPr>
        <w:spacing w:line="360" w:lineRule="auto"/>
        <w:textAlignment w:val="center"/>
        <w:rPr>
          <w:color w:val="000000"/>
        </w:rPr>
      </w:pPr>
      <w:r>
        <w:rPr>
          <w:color w:val="000000"/>
        </w:rPr>
        <w:t>（2）</w:t>
      </w:r>
      <w:r>
        <w:rPr>
          <w:color w:val="000000"/>
        </w:rPr>
        <w:t>A</w:t>
      </w:r>
      <w:r>
        <w:rPr>
          <w:color w:val="000000"/>
        </w:rPr>
        <w:t xml:space="preserve">    </w:t>
      </w:r>
      <w:r>
        <w:rPr>
          <w:color w:val="000000"/>
        </w:rPr>
        <w:t>（3）</w:t>
      </w:r>
      <w:r>
        <w:rPr>
          <w:rFonts w:ascii="宋体" w:cs="宋体" w:eastAsia="宋体" w:hAnsi="宋体"/>
          <w:color w:val="000000"/>
        </w:rPr>
        <w:t>等于</w:t>
      </w:r>
      <w:r>
        <w:rPr>
          <w:color w:val="000000"/>
        </w:rPr>
        <w:t xml:space="preserve">    </w:t>
      </w:r>
    </w:p>
    <w:p>
      <w:pPr>
        <w:spacing w:line="360" w:lineRule="auto"/>
        <w:textAlignment w:val="center"/>
        <w:rPr>
          <w:color w:val="000000"/>
        </w:rPr>
      </w:pPr>
      <w:r>
        <w:rPr>
          <w:color w:val="000000"/>
        </w:rPr>
        <w:t>（4）</w:t>
      </w:r>
      <w:r>
        <w:rPr>
          <w:color w:val="000000"/>
        </w:rPr>
        <w:t xml:space="preserve">    ①. </w:t>
      </w:r>
      <w:r>
        <w:rPr>
          <w:rFonts w:ascii="Times New Roman" w:cs="Times New Roman" w:eastAsia="Times New Roman" w:hAnsi="Times New Roman"/>
          <w:color w:val="000000"/>
        </w:rPr>
        <w:t>&lt;</w:t>
      </w:r>
      <w:r>
        <w:rPr>
          <w:color w:val="000000"/>
        </w:rPr>
        <w:t xml:space="preserve">    ②. </w:t>
      </w:r>
      <w:r>
        <w:rPr>
          <w:rFonts w:ascii="宋体" w:cs="宋体" w:eastAsia="宋体" w:hAnsi="宋体"/>
          <w:color w:val="000000"/>
        </w:rPr>
        <w:t>等于</w:t>
      </w:r>
      <w:r>
        <w:rPr>
          <w:color w:val="000000"/>
        </w:rPr>
        <w:t xml:space="preserve">    </w:t>
      </w:r>
    </w:p>
    <w:p>
      <w:pPr>
        <w:spacing w:line="360" w:lineRule="auto"/>
        <w:textAlignment w:val="center"/>
        <w:rPr>
          <w:color w:val="000000"/>
        </w:rPr>
      </w:pPr>
      <w:r>
        <w:rPr>
          <w:color w:val="000000"/>
        </w:rPr>
        <w:t>（5）</w:t>
      </w:r>
      <w:r>
        <w:rPr>
          <w:color w:val="000000"/>
        </w:rPr>
        <w:t xml:space="preserve">    ①. </w:t>
      </w:r>
      <w:r>
        <w:object>
          <v:shape alt="学科网(www.zxxk.com)--教育资源门户，提供试卷、教案、课件、论文、素材以及各类教学资源下载，还有大量而丰富的教学相关资讯！ yjX4PWi78rMuglnRe25X2w==" id="_x0000_i1112" o:ole="" o:oleicon="f" style="width:36pt;height:13.8pt;mso-position-horizontal-relative:page;mso-position-vertical-relative:page;mso-wrap-style:square" type="#_x0000_t75">
            <v:imagedata o:title="eqId537aaabb8286431033c9b136ec86f1f8" r:id="rId180"/>
          </v:shape>
          <o:OLEObject DrawAspect="Content" ObjectID="_88" ProgID="Equation.DSMT4" ShapeID="_x0000_i1112" Type="Embed" r:id="rId181"/>
        </w:object>
      </w:r>
      <w:r>
        <w:rPr>
          <w:color w:val="000000"/>
        </w:rPr>
        <w:t xml:space="preserve">    ②. </w:t>
      </w:r>
      <w:r>
        <w:object>
          <v:shape alt="学科网(www.zxxk.com)--教育资源门户，提供试卷、教案、课件、论文、素材以及各类教学资源下载，还有大量而丰富的教学相关资讯！ yjX4PWi78rMuglnRe25X2w==" id="_x0000_i1113" o:ole="" o:oleicon="f" style="width:60pt;height:15.7pt" type="#_x0000_t75">
            <v:imagedata o:title="eqId6e7db80526ed589416545254a066e26e" r:id="rId182"/>
          </v:shape>
          <o:OLEObject DrawAspect="Content" ObjectID="_89" ProgID="Equation.DSMT4" ShapeID="_x0000_i1113" Type="Embed" r:id="rId183"/>
        </w:object>
      </w:r>
    </w:p>
    <w:sectPr w:rsidSect="00C321EB">
      <w:headerReference r:id="rId184" w:type="default"/>
      <w:footerReference r:id="rId185"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4.png"/><Relationship Id="rId100" Type="http://schemas.openxmlformats.org/officeDocument/2006/relationships/oleObject" Target="embeddings/oleObject43.bin"/><Relationship Id="rId101" Type="http://schemas.openxmlformats.org/officeDocument/2006/relationships/image" Target="media/image54.wmf"/><Relationship Id="rId102" Type="http://schemas.openxmlformats.org/officeDocument/2006/relationships/oleObject" Target="embeddings/oleObject44.bin"/><Relationship Id="rId103" Type="http://schemas.openxmlformats.org/officeDocument/2006/relationships/image" Target="media/image55.wmf"/><Relationship Id="rId104" Type="http://schemas.openxmlformats.org/officeDocument/2006/relationships/oleObject" Target="embeddings/oleObject45.bin"/><Relationship Id="rId105" Type="http://schemas.openxmlformats.org/officeDocument/2006/relationships/image" Target="media/image56.wmf"/><Relationship Id="rId106" Type="http://schemas.openxmlformats.org/officeDocument/2006/relationships/oleObject" Target="embeddings/oleObject46.bin"/><Relationship Id="rId107" Type="http://schemas.openxmlformats.org/officeDocument/2006/relationships/oleObject" Target="embeddings/oleObject47.bin"/><Relationship Id="rId108" Type="http://schemas.openxmlformats.org/officeDocument/2006/relationships/oleObject" Target="embeddings/oleObject48.bin"/><Relationship Id="rId109" Type="http://schemas.openxmlformats.org/officeDocument/2006/relationships/oleObject" Target="embeddings/oleObject49.bin"/><Relationship Id="rId11" Type="http://schemas.openxmlformats.org/officeDocument/2006/relationships/image" Target="media/image5.png"/><Relationship Id="rId110" Type="http://schemas.openxmlformats.org/officeDocument/2006/relationships/image" Target="media/image57.wmf"/><Relationship Id="rId111" Type="http://schemas.openxmlformats.org/officeDocument/2006/relationships/oleObject" Target="embeddings/oleObject50.bin"/><Relationship Id="rId112" Type="http://schemas.openxmlformats.org/officeDocument/2006/relationships/image" Target="media/image58.png"/><Relationship Id="rId113" Type="http://schemas.openxmlformats.org/officeDocument/2006/relationships/image" Target="media/image59.wmf"/><Relationship Id="rId114" Type="http://schemas.openxmlformats.org/officeDocument/2006/relationships/oleObject" Target="embeddings/oleObject51.bin"/><Relationship Id="rId115" Type="http://schemas.openxmlformats.org/officeDocument/2006/relationships/image" Target="media/image60.wmf"/><Relationship Id="rId116" Type="http://schemas.openxmlformats.org/officeDocument/2006/relationships/oleObject" Target="embeddings/oleObject52.bin"/><Relationship Id="rId117" Type="http://schemas.openxmlformats.org/officeDocument/2006/relationships/image" Target="media/image61.wmf"/><Relationship Id="rId118" Type="http://schemas.openxmlformats.org/officeDocument/2006/relationships/oleObject" Target="embeddings/oleObject53.bin"/><Relationship Id="rId119" Type="http://schemas.openxmlformats.org/officeDocument/2006/relationships/image" Target="media/image62.wmf"/><Relationship Id="rId12" Type="http://schemas.openxmlformats.org/officeDocument/2006/relationships/image" Target="media/image6.png"/><Relationship Id="rId120" Type="http://schemas.openxmlformats.org/officeDocument/2006/relationships/oleObject" Target="embeddings/oleObject54.bin"/><Relationship Id="rId121" Type="http://schemas.openxmlformats.org/officeDocument/2006/relationships/image" Target="media/image63.wmf"/><Relationship Id="rId122" Type="http://schemas.openxmlformats.org/officeDocument/2006/relationships/oleObject" Target="embeddings/oleObject55.bin"/><Relationship Id="rId123" Type="http://schemas.openxmlformats.org/officeDocument/2006/relationships/image" Target="media/image64.wmf"/><Relationship Id="rId124" Type="http://schemas.openxmlformats.org/officeDocument/2006/relationships/oleObject" Target="embeddings/oleObject56.bin"/><Relationship Id="rId125" Type="http://schemas.openxmlformats.org/officeDocument/2006/relationships/image" Target="media/image65.wmf"/><Relationship Id="rId126" Type="http://schemas.openxmlformats.org/officeDocument/2006/relationships/oleObject" Target="embeddings/oleObject57.bin"/><Relationship Id="rId127" Type="http://schemas.openxmlformats.org/officeDocument/2006/relationships/image" Target="media/image66.wmf"/><Relationship Id="rId128" Type="http://schemas.openxmlformats.org/officeDocument/2006/relationships/oleObject" Target="embeddings/oleObject58.bin"/><Relationship Id="rId129" Type="http://schemas.openxmlformats.org/officeDocument/2006/relationships/image" Target="media/image67.wmf"/><Relationship Id="rId13" Type="http://schemas.openxmlformats.org/officeDocument/2006/relationships/image" Target="media/image7.png"/><Relationship Id="rId130" Type="http://schemas.openxmlformats.org/officeDocument/2006/relationships/oleObject" Target="embeddings/oleObject59.bin"/><Relationship Id="rId131" Type="http://schemas.openxmlformats.org/officeDocument/2006/relationships/oleObject" Target="embeddings/oleObject60.bin"/><Relationship Id="rId132" Type="http://schemas.openxmlformats.org/officeDocument/2006/relationships/oleObject" Target="embeddings/oleObject61.bin"/><Relationship Id="rId133" Type="http://schemas.openxmlformats.org/officeDocument/2006/relationships/oleObject" Target="embeddings/oleObject62.bin"/><Relationship Id="rId134" Type="http://schemas.openxmlformats.org/officeDocument/2006/relationships/image" Target="media/image68.png"/><Relationship Id="rId135" Type="http://schemas.openxmlformats.org/officeDocument/2006/relationships/image" Target="media/image69.wmf"/><Relationship Id="rId136" Type="http://schemas.openxmlformats.org/officeDocument/2006/relationships/oleObject" Target="embeddings/oleObject63.bin"/><Relationship Id="rId137" Type="http://schemas.openxmlformats.org/officeDocument/2006/relationships/image" Target="media/image70.wmf"/><Relationship Id="rId138" Type="http://schemas.openxmlformats.org/officeDocument/2006/relationships/oleObject" Target="embeddings/oleObject64.bin"/><Relationship Id="rId139" Type="http://schemas.openxmlformats.org/officeDocument/2006/relationships/image" Target="media/image71.wmf"/><Relationship Id="rId14" Type="http://schemas.openxmlformats.org/officeDocument/2006/relationships/image" Target="media/image8.wmf"/><Relationship Id="rId140" Type="http://schemas.openxmlformats.org/officeDocument/2006/relationships/oleObject" Target="embeddings/oleObject65.bin"/><Relationship Id="rId141" Type="http://schemas.openxmlformats.org/officeDocument/2006/relationships/image" Target="media/image72.wmf"/><Relationship Id="rId142" Type="http://schemas.openxmlformats.org/officeDocument/2006/relationships/oleObject" Target="embeddings/oleObject66.bin"/><Relationship Id="rId143" Type="http://schemas.openxmlformats.org/officeDocument/2006/relationships/oleObject" Target="embeddings/oleObject67.bin"/><Relationship Id="rId144" Type="http://schemas.openxmlformats.org/officeDocument/2006/relationships/oleObject" Target="embeddings/oleObject68.bin"/><Relationship Id="rId145" Type="http://schemas.openxmlformats.org/officeDocument/2006/relationships/oleObject" Target="embeddings/oleObject69.bin"/><Relationship Id="rId146" Type="http://schemas.openxmlformats.org/officeDocument/2006/relationships/image" Target="media/image73.wmf"/><Relationship Id="rId147" Type="http://schemas.openxmlformats.org/officeDocument/2006/relationships/oleObject" Target="embeddings/oleObject70.bin"/><Relationship Id="rId148" Type="http://schemas.openxmlformats.org/officeDocument/2006/relationships/image" Target="media/image74.wmf"/><Relationship Id="rId149" Type="http://schemas.openxmlformats.org/officeDocument/2006/relationships/oleObject" Target="embeddings/oleObject71.bin"/><Relationship Id="rId15" Type="http://schemas.openxmlformats.org/officeDocument/2006/relationships/oleObject" Target="embeddings/oleObject3.bin"/><Relationship Id="rId150" Type="http://schemas.openxmlformats.org/officeDocument/2006/relationships/image" Target="media/image75.wmf"/><Relationship Id="rId151" Type="http://schemas.openxmlformats.org/officeDocument/2006/relationships/oleObject" Target="embeddings/oleObject72.bin"/><Relationship Id="rId152" Type="http://schemas.openxmlformats.org/officeDocument/2006/relationships/oleObject" Target="embeddings/oleObject73.bin"/><Relationship Id="rId153" Type="http://schemas.openxmlformats.org/officeDocument/2006/relationships/oleObject" Target="embeddings/oleObject74.bin"/><Relationship Id="rId154" Type="http://schemas.openxmlformats.org/officeDocument/2006/relationships/image" Target="media/image76.wmf"/><Relationship Id="rId155" Type="http://schemas.openxmlformats.org/officeDocument/2006/relationships/oleObject" Target="embeddings/oleObject75.bin"/><Relationship Id="rId156" Type="http://schemas.openxmlformats.org/officeDocument/2006/relationships/oleObject" Target="embeddings/oleObject76.bin"/><Relationship Id="rId157" Type="http://schemas.openxmlformats.org/officeDocument/2006/relationships/image" Target="media/image77.wmf"/><Relationship Id="rId158" Type="http://schemas.openxmlformats.org/officeDocument/2006/relationships/oleObject" Target="embeddings/oleObject77.bin"/><Relationship Id="rId159" Type="http://schemas.openxmlformats.org/officeDocument/2006/relationships/image" Target="media/image78.wmf"/><Relationship Id="rId16" Type="http://schemas.openxmlformats.org/officeDocument/2006/relationships/image" Target="media/image9.wmf"/><Relationship Id="rId160" Type="http://schemas.openxmlformats.org/officeDocument/2006/relationships/oleObject" Target="embeddings/oleObject78.bin"/><Relationship Id="rId161" Type="http://schemas.openxmlformats.org/officeDocument/2006/relationships/image" Target="media/image79.wmf"/><Relationship Id="rId162" Type="http://schemas.openxmlformats.org/officeDocument/2006/relationships/oleObject" Target="embeddings/oleObject79.bin"/><Relationship Id="rId163" Type="http://schemas.openxmlformats.org/officeDocument/2006/relationships/image" Target="media/image80.wmf"/><Relationship Id="rId164" Type="http://schemas.openxmlformats.org/officeDocument/2006/relationships/oleObject" Target="embeddings/oleObject80.bin"/><Relationship Id="rId165" Type="http://schemas.openxmlformats.org/officeDocument/2006/relationships/image" Target="media/image81.wmf"/><Relationship Id="rId166" Type="http://schemas.openxmlformats.org/officeDocument/2006/relationships/oleObject" Target="embeddings/oleObject81.bin"/><Relationship Id="rId167" Type="http://schemas.openxmlformats.org/officeDocument/2006/relationships/image" Target="media/image82.wmf"/><Relationship Id="rId168" Type="http://schemas.openxmlformats.org/officeDocument/2006/relationships/oleObject" Target="embeddings/oleObject82.bin"/><Relationship Id="rId169" Type="http://schemas.openxmlformats.org/officeDocument/2006/relationships/image" Target="media/image83.wmf"/><Relationship Id="rId17" Type="http://schemas.openxmlformats.org/officeDocument/2006/relationships/oleObject" Target="embeddings/oleObject4.bin"/><Relationship Id="rId170" Type="http://schemas.openxmlformats.org/officeDocument/2006/relationships/oleObject" Target="embeddings/oleObject83.bin"/><Relationship Id="rId171" Type="http://schemas.openxmlformats.org/officeDocument/2006/relationships/image" Target="media/image84.wmf"/><Relationship Id="rId172" Type="http://schemas.openxmlformats.org/officeDocument/2006/relationships/oleObject" Target="embeddings/oleObject84.bin"/><Relationship Id="rId173" Type="http://schemas.openxmlformats.org/officeDocument/2006/relationships/image" Target="media/image85.wmf"/><Relationship Id="rId174" Type="http://schemas.openxmlformats.org/officeDocument/2006/relationships/oleObject" Target="embeddings/oleObject85.bin"/><Relationship Id="rId175" Type="http://schemas.openxmlformats.org/officeDocument/2006/relationships/image" Target="media/image86.png"/><Relationship Id="rId176" Type="http://schemas.openxmlformats.org/officeDocument/2006/relationships/image" Target="media/image87.wmf"/><Relationship Id="rId177" Type="http://schemas.openxmlformats.org/officeDocument/2006/relationships/oleObject" Target="embeddings/oleObject86.bin"/><Relationship Id="rId178" Type="http://schemas.openxmlformats.org/officeDocument/2006/relationships/image" Target="media/image88.wmf"/><Relationship Id="rId179" Type="http://schemas.openxmlformats.org/officeDocument/2006/relationships/oleObject" Target="embeddings/oleObject87.bin"/><Relationship Id="rId18" Type="http://schemas.openxmlformats.org/officeDocument/2006/relationships/oleObject" Target="embeddings/oleObject5.bin"/><Relationship Id="rId180" Type="http://schemas.openxmlformats.org/officeDocument/2006/relationships/image" Target="media/image89.wmf"/><Relationship Id="rId181" Type="http://schemas.openxmlformats.org/officeDocument/2006/relationships/oleObject" Target="embeddings/oleObject88.bin"/><Relationship Id="rId182" Type="http://schemas.openxmlformats.org/officeDocument/2006/relationships/image" Target="media/image90.wmf"/><Relationship Id="rId183" Type="http://schemas.openxmlformats.org/officeDocument/2006/relationships/oleObject" Target="embeddings/oleObject89.bin"/><Relationship Id="rId184" Type="http://schemas.openxmlformats.org/officeDocument/2006/relationships/header" Target="header1.xml"/><Relationship Id="rId185" Type="http://schemas.openxmlformats.org/officeDocument/2006/relationships/footer" Target="footer1.xml"/><Relationship Id="rId186" Type="http://schemas.openxmlformats.org/officeDocument/2006/relationships/theme" Target="theme/theme1.xml"/><Relationship Id="rId187" Type="http://schemas.openxmlformats.org/officeDocument/2006/relationships/numbering" Target="numbering.xml"/><Relationship Id="rId188" Type="http://schemas.openxmlformats.org/officeDocument/2006/relationships/styles" Target="styles.xml"/><Relationship Id="rId19" Type="http://schemas.openxmlformats.org/officeDocument/2006/relationships/oleObject" Target="embeddings/oleObject6.bin"/><Relationship Id="rId2" Type="http://schemas.openxmlformats.org/officeDocument/2006/relationships/webSettings" Target="webSettings.xml"/><Relationship Id="rId20" Type="http://schemas.openxmlformats.org/officeDocument/2006/relationships/oleObject" Target="embeddings/oleObject7.bin"/><Relationship Id="rId21" Type="http://schemas.openxmlformats.org/officeDocument/2006/relationships/oleObject" Target="embeddings/oleObject8.bin"/><Relationship Id="rId22" Type="http://schemas.openxmlformats.org/officeDocument/2006/relationships/image" Target="media/image10.png"/><Relationship Id="rId23" Type="http://schemas.openxmlformats.org/officeDocument/2006/relationships/image" Target="media/image11.wmf"/><Relationship Id="rId24" Type="http://schemas.openxmlformats.org/officeDocument/2006/relationships/oleObject" Target="embeddings/oleObject9.bin"/><Relationship Id="rId25" Type="http://schemas.openxmlformats.org/officeDocument/2006/relationships/image" Target="media/image12.wmf"/><Relationship Id="rId26" Type="http://schemas.openxmlformats.org/officeDocument/2006/relationships/oleObject" Target="embeddings/oleObject10.bin"/><Relationship Id="rId27" Type="http://schemas.openxmlformats.org/officeDocument/2006/relationships/image" Target="media/image13.wmf"/><Relationship Id="rId28" Type="http://schemas.openxmlformats.org/officeDocument/2006/relationships/oleObject" Target="embeddings/oleObject11.bin"/><Relationship Id="rId29" Type="http://schemas.openxmlformats.org/officeDocument/2006/relationships/image" Target="media/image14.wmf"/><Relationship Id="rId3" Type="http://schemas.openxmlformats.org/officeDocument/2006/relationships/fontTable" Target="fontTable.xml"/><Relationship Id="rId30" Type="http://schemas.openxmlformats.org/officeDocument/2006/relationships/oleObject" Target="embeddings/oleObject12.bin"/><Relationship Id="rId31" Type="http://schemas.openxmlformats.org/officeDocument/2006/relationships/image" Target="media/image15.wmf"/><Relationship Id="rId32" Type="http://schemas.openxmlformats.org/officeDocument/2006/relationships/oleObject" Target="embeddings/oleObject13.bin"/><Relationship Id="rId33" Type="http://schemas.openxmlformats.org/officeDocument/2006/relationships/image" Target="media/image16.wmf"/><Relationship Id="rId34" Type="http://schemas.openxmlformats.org/officeDocument/2006/relationships/oleObject" Target="embeddings/oleObject14.bin"/><Relationship Id="rId35" Type="http://schemas.openxmlformats.org/officeDocument/2006/relationships/image" Target="media/image17.wmf"/><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wmf"/><Relationship Id="rId39" Type="http://schemas.openxmlformats.org/officeDocument/2006/relationships/oleObject" Target="embeddings/oleObject15.bin"/><Relationship Id="rId4" Type="http://schemas.openxmlformats.org/officeDocument/2006/relationships/customXml" Target="../customXml/item1.xml"/><Relationship Id="rId40" Type="http://schemas.openxmlformats.org/officeDocument/2006/relationships/image" Target="media/image21.wmf"/><Relationship Id="rId41" Type="http://schemas.openxmlformats.org/officeDocument/2006/relationships/oleObject" Target="embeddings/oleObject16.bin"/><Relationship Id="rId42" Type="http://schemas.openxmlformats.org/officeDocument/2006/relationships/image" Target="media/image22.wmf"/><Relationship Id="rId43" Type="http://schemas.openxmlformats.org/officeDocument/2006/relationships/oleObject" Target="embeddings/oleObject17.bin"/><Relationship Id="rId44" Type="http://schemas.openxmlformats.org/officeDocument/2006/relationships/image" Target="media/image23.png"/><Relationship Id="rId45" Type="http://schemas.openxmlformats.org/officeDocument/2006/relationships/image" Target="media/image24.wmf"/><Relationship Id="rId46" Type="http://schemas.openxmlformats.org/officeDocument/2006/relationships/oleObject" Target="embeddings/oleObject18.bin"/><Relationship Id="rId47" Type="http://schemas.openxmlformats.org/officeDocument/2006/relationships/image" Target="media/image25.wmf"/><Relationship Id="rId48" Type="http://schemas.openxmlformats.org/officeDocument/2006/relationships/oleObject" Target="embeddings/oleObject19.bin"/><Relationship Id="rId49" Type="http://schemas.openxmlformats.org/officeDocument/2006/relationships/image" Target="media/image26.png"/><Relationship Id="rId5" Type="http://schemas.openxmlformats.org/officeDocument/2006/relationships/image" Target="media/image1.png"/><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image" Target="media/image29.wmf"/><Relationship Id="rId53" Type="http://schemas.openxmlformats.org/officeDocument/2006/relationships/oleObject" Target="embeddings/oleObject20.bin"/><Relationship Id="rId54" Type="http://schemas.openxmlformats.org/officeDocument/2006/relationships/image" Target="media/image30.wmf"/><Relationship Id="rId55" Type="http://schemas.openxmlformats.org/officeDocument/2006/relationships/oleObject" Target="embeddings/oleObject21.bin"/><Relationship Id="rId56" Type="http://schemas.openxmlformats.org/officeDocument/2006/relationships/image" Target="media/image31.wmf"/><Relationship Id="rId57" Type="http://schemas.openxmlformats.org/officeDocument/2006/relationships/oleObject" Target="embeddings/oleObject22.bin"/><Relationship Id="rId58" Type="http://schemas.openxmlformats.org/officeDocument/2006/relationships/image" Target="media/image32.wmf"/><Relationship Id="rId59" Type="http://schemas.openxmlformats.org/officeDocument/2006/relationships/oleObject" Target="embeddings/oleObject23.bin"/><Relationship Id="rId6" Type="http://schemas.openxmlformats.org/officeDocument/2006/relationships/image" Target="media/image2.wmf"/><Relationship Id="rId60" Type="http://schemas.openxmlformats.org/officeDocument/2006/relationships/image" Target="media/image33.png"/><Relationship Id="rId61" Type="http://schemas.openxmlformats.org/officeDocument/2006/relationships/image" Target="media/image34.wmf"/><Relationship Id="rId62" Type="http://schemas.openxmlformats.org/officeDocument/2006/relationships/oleObject" Target="embeddings/oleObject24.bin"/><Relationship Id="rId63" Type="http://schemas.openxmlformats.org/officeDocument/2006/relationships/image" Target="media/image35.wmf"/><Relationship Id="rId64" Type="http://schemas.openxmlformats.org/officeDocument/2006/relationships/oleObject" Target="embeddings/oleObject25.bin"/><Relationship Id="rId65" Type="http://schemas.openxmlformats.org/officeDocument/2006/relationships/oleObject" Target="embeddings/oleObject26.bin"/><Relationship Id="rId66" Type="http://schemas.openxmlformats.org/officeDocument/2006/relationships/oleObject" Target="embeddings/oleObject27.bin"/><Relationship Id="rId67" Type="http://schemas.openxmlformats.org/officeDocument/2006/relationships/image" Target="media/image36.wmf"/><Relationship Id="rId68" Type="http://schemas.openxmlformats.org/officeDocument/2006/relationships/oleObject" Target="embeddings/oleObject28.bin"/><Relationship Id="rId69" Type="http://schemas.openxmlformats.org/officeDocument/2006/relationships/image" Target="media/image37.png"/><Relationship Id="rId7" Type="http://schemas.openxmlformats.org/officeDocument/2006/relationships/oleObject" Target="embeddings/oleObject1.bin"/><Relationship Id="rId70" Type="http://schemas.openxmlformats.org/officeDocument/2006/relationships/image" Target="media/image38.wmf"/><Relationship Id="rId71" Type="http://schemas.openxmlformats.org/officeDocument/2006/relationships/oleObject" Target="embeddings/oleObject29.bin"/><Relationship Id="rId72" Type="http://schemas.openxmlformats.org/officeDocument/2006/relationships/image" Target="media/image39.wmf"/><Relationship Id="rId73" Type="http://schemas.openxmlformats.org/officeDocument/2006/relationships/oleObject" Target="embeddings/oleObject30.bin"/><Relationship Id="rId74" Type="http://schemas.openxmlformats.org/officeDocument/2006/relationships/image" Target="media/image40.wmf"/><Relationship Id="rId75" Type="http://schemas.openxmlformats.org/officeDocument/2006/relationships/oleObject" Target="embeddings/oleObject31.bin"/><Relationship Id="rId76" Type="http://schemas.openxmlformats.org/officeDocument/2006/relationships/oleObject" Target="embeddings/oleObject32.bin"/><Relationship Id="rId77" Type="http://schemas.openxmlformats.org/officeDocument/2006/relationships/oleObject" Target="embeddings/oleObject33.bin"/><Relationship Id="rId78" Type="http://schemas.openxmlformats.org/officeDocument/2006/relationships/image" Target="media/image41.png"/><Relationship Id="rId79" Type="http://schemas.openxmlformats.org/officeDocument/2006/relationships/image" Target="media/image42.wmf"/><Relationship Id="rId8" Type="http://schemas.openxmlformats.org/officeDocument/2006/relationships/image" Target="media/image3.wmf"/><Relationship Id="rId80" Type="http://schemas.openxmlformats.org/officeDocument/2006/relationships/oleObject" Target="embeddings/oleObject34.bin"/><Relationship Id="rId81" Type="http://schemas.openxmlformats.org/officeDocument/2006/relationships/image" Target="media/image43.png"/><Relationship Id="rId82" Type="http://schemas.openxmlformats.org/officeDocument/2006/relationships/image" Target="media/image44.wmf"/><Relationship Id="rId83" Type="http://schemas.openxmlformats.org/officeDocument/2006/relationships/oleObject" Target="embeddings/oleObject35.bin"/><Relationship Id="rId84" Type="http://schemas.openxmlformats.org/officeDocument/2006/relationships/image" Target="media/image45.wmf"/><Relationship Id="rId85" Type="http://schemas.openxmlformats.org/officeDocument/2006/relationships/oleObject" Target="embeddings/oleObject36.bin"/><Relationship Id="rId86" Type="http://schemas.openxmlformats.org/officeDocument/2006/relationships/image" Target="media/image46.png"/><Relationship Id="rId87" Type="http://schemas.openxmlformats.org/officeDocument/2006/relationships/image" Target="media/image47.wmf"/><Relationship Id="rId88" Type="http://schemas.openxmlformats.org/officeDocument/2006/relationships/oleObject" Target="embeddings/oleObject37.bin"/><Relationship Id="rId89" Type="http://schemas.openxmlformats.org/officeDocument/2006/relationships/image" Target="media/image48.wmf"/><Relationship Id="rId9" Type="http://schemas.openxmlformats.org/officeDocument/2006/relationships/oleObject" Target="embeddings/oleObject2.bin"/><Relationship Id="rId90" Type="http://schemas.openxmlformats.org/officeDocument/2006/relationships/oleObject" Target="embeddings/oleObject38.bin"/><Relationship Id="rId91" Type="http://schemas.openxmlformats.org/officeDocument/2006/relationships/image" Target="media/image49.wmf"/><Relationship Id="rId92" Type="http://schemas.openxmlformats.org/officeDocument/2006/relationships/oleObject" Target="embeddings/oleObject39.bin"/><Relationship Id="rId93" Type="http://schemas.openxmlformats.org/officeDocument/2006/relationships/image" Target="media/image50.wmf"/><Relationship Id="rId94" Type="http://schemas.openxmlformats.org/officeDocument/2006/relationships/oleObject" Target="embeddings/oleObject40.bin"/><Relationship Id="rId95" Type="http://schemas.openxmlformats.org/officeDocument/2006/relationships/image" Target="media/image51.wmf"/><Relationship Id="rId96" Type="http://schemas.openxmlformats.org/officeDocument/2006/relationships/oleObject" Target="embeddings/oleObject41.bin"/><Relationship Id="rId97" Type="http://schemas.openxmlformats.org/officeDocument/2006/relationships/image" Target="media/image52.wmf"/><Relationship Id="rId98" Type="http://schemas.openxmlformats.org/officeDocument/2006/relationships/oleObject" Target="embeddings/oleObject42.bin"/><Relationship Id="rId99" Type="http://schemas.openxmlformats.org/officeDocument/2006/relationships/image" Target="media/image53.wmf"/></Relationships>
</file>

<file path=word/_rels/footer1.xml.rels><?xml version='1.0' encoding='UTF-8' standalone='yes'?>
<Relationships xmlns="http://schemas.openxmlformats.org/package/2006/relationships"><Relationship Id="rId1" Type="http://schemas.openxmlformats.org/officeDocument/2006/relationships/image" Target="media/image93.png"/><Relationship Id="rId2"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1.png"/><Relationship Id="rId2" Type="http://schemas.openxmlformats.org/officeDocument/2006/relationships/image" Target="media/image92.png"/><Relationship Id="rId3" Type="http://schemas.openxmlformats.org/officeDocument/2006/relationships/image" Target="media/image93.png"/><Relationship Id="rId4"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dc:creator>
  <dc:description>3785351626448896</dc:description>
  <cp:lastModifiedBy/>
  <cp:revision>9</cp:revision>
  <dcterms:created xsi:type="dcterms:W3CDTF">2025-07-10T12:50:14Z</dcterms:created>
  <dcterms:modified xsi:type="dcterms:W3CDTF">2025-07-10T12:50:14Z</dcterms:modified>
  <dc:title/>
  <dc:subject/>
  <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